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45" w:rsidRDefault="005E0245" w:rsidP="00C87F2B">
      <w:pPr>
        <w:jc w:val="center"/>
        <w:rPr>
          <w:b/>
          <w:sz w:val="24"/>
        </w:rPr>
      </w:pPr>
      <w:bookmarkStart w:id="0" w:name="_GoBack"/>
      <w:bookmarkEnd w:id="0"/>
    </w:p>
    <w:p w:rsidR="005E0245" w:rsidRPr="005659AB" w:rsidRDefault="005E0245" w:rsidP="005E0245">
      <w:pPr>
        <w:jc w:val="center"/>
        <w:rPr>
          <w:b/>
          <w:sz w:val="32"/>
          <w:szCs w:val="32"/>
        </w:rPr>
      </w:pPr>
      <w:r w:rsidRPr="005659AB">
        <w:rPr>
          <w:b/>
          <w:sz w:val="32"/>
          <w:szCs w:val="32"/>
        </w:rPr>
        <w:t>АДМИНИСТРАЦИЯ ГОРОДА НОВОШАХТИНСКА</w:t>
      </w:r>
    </w:p>
    <w:p w:rsidR="005E0245" w:rsidRPr="005659AB" w:rsidRDefault="005E0245" w:rsidP="005E0245">
      <w:pPr>
        <w:jc w:val="center"/>
        <w:rPr>
          <w:sz w:val="24"/>
        </w:rPr>
      </w:pPr>
    </w:p>
    <w:p w:rsidR="005E0245" w:rsidRPr="005659AB" w:rsidRDefault="005E0245" w:rsidP="005E0245">
      <w:pPr>
        <w:jc w:val="center"/>
        <w:rPr>
          <w:b/>
          <w:sz w:val="36"/>
        </w:rPr>
      </w:pPr>
      <w:r w:rsidRPr="005659AB">
        <w:rPr>
          <w:b/>
          <w:sz w:val="36"/>
        </w:rPr>
        <w:t>РАСПОРЯЖЕНИЕ</w:t>
      </w:r>
    </w:p>
    <w:p w:rsidR="005E0245" w:rsidRPr="005659AB" w:rsidRDefault="005E0245" w:rsidP="005E0245">
      <w:pPr>
        <w:rPr>
          <w:b/>
          <w:sz w:val="36"/>
        </w:rPr>
      </w:pPr>
    </w:p>
    <w:p w:rsidR="005E0245" w:rsidRPr="00DA63B1" w:rsidRDefault="00502211" w:rsidP="00415949">
      <w:pPr>
        <w:pBdr>
          <w:bottom w:val="single" w:sz="12" w:space="1" w:color="auto"/>
        </w:pBdr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28.03.2024</w:t>
      </w:r>
      <w:r w:rsidR="00415949" w:rsidRPr="00DA63B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415949" w:rsidRPr="00DA63B1">
        <w:rPr>
          <w:sz w:val="28"/>
          <w:szCs w:val="28"/>
        </w:rPr>
        <w:t xml:space="preserve">   </w:t>
      </w:r>
      <w:r w:rsidR="005E0245" w:rsidRPr="00DA63B1">
        <w:rPr>
          <w:sz w:val="28"/>
          <w:szCs w:val="28"/>
        </w:rPr>
        <w:t>№</w:t>
      </w:r>
      <w:r w:rsidR="005E0245" w:rsidRPr="00800429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E0245" w:rsidRPr="00800429">
        <w:rPr>
          <w:sz w:val="28"/>
          <w:szCs w:val="28"/>
        </w:rPr>
        <w:t xml:space="preserve"> </w:t>
      </w:r>
      <w:r w:rsidR="005E0245" w:rsidRPr="00DA63B1">
        <w:rPr>
          <w:sz w:val="28"/>
          <w:szCs w:val="28"/>
        </w:rPr>
        <w:t>г.</w:t>
      </w:r>
      <w:r w:rsidR="00DA63B1">
        <w:rPr>
          <w:sz w:val="28"/>
          <w:szCs w:val="28"/>
        </w:rPr>
        <w:t xml:space="preserve"> </w:t>
      </w:r>
      <w:r w:rsidR="005E0245" w:rsidRPr="00DA63B1">
        <w:rPr>
          <w:sz w:val="28"/>
          <w:szCs w:val="28"/>
        </w:rPr>
        <w:t>Новошахтинск</w:t>
      </w:r>
    </w:p>
    <w:p w:rsidR="005E0245" w:rsidRDefault="005E0245" w:rsidP="005E0245">
      <w:pPr>
        <w:rPr>
          <w:b/>
          <w:sz w:val="16"/>
          <w:u w:val="single"/>
        </w:rPr>
      </w:pPr>
    </w:p>
    <w:p w:rsidR="008A142A" w:rsidRDefault="008A142A" w:rsidP="008A142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утверждении плана мероприятий по инвентаризации и оценке </w:t>
      </w:r>
    </w:p>
    <w:p w:rsidR="008A142A" w:rsidRDefault="008A142A" w:rsidP="008A142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эффективности мер социальной поддержки граждан, финансовое </w:t>
      </w:r>
    </w:p>
    <w:p w:rsidR="008A142A" w:rsidRDefault="008A142A" w:rsidP="008A142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обеспечение которых осуществляется за счет средств бюджета города, </w:t>
      </w:r>
    </w:p>
    <w:p w:rsidR="008A142A" w:rsidRDefault="008A142A" w:rsidP="008A142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том числе предусматривающего мероприятия по исключению </w:t>
      </w:r>
    </w:p>
    <w:p w:rsidR="008A142A" w:rsidRDefault="008A142A" w:rsidP="008A142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дублирования мер, обеспечение которых осуществляется за счет </w:t>
      </w:r>
    </w:p>
    <w:p w:rsidR="008A142A" w:rsidRPr="00506E40" w:rsidRDefault="008A142A" w:rsidP="008A142A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средств </w:t>
      </w:r>
      <w:r w:rsidRPr="00506E40">
        <w:rPr>
          <w:rFonts w:eastAsia="Calibri"/>
          <w:b/>
          <w:sz w:val="28"/>
          <w:szCs w:val="28"/>
        </w:rPr>
        <w:t>ф</w:t>
      </w:r>
      <w:r w:rsidR="00A55756">
        <w:rPr>
          <w:rFonts w:eastAsia="Calibri"/>
          <w:b/>
          <w:sz w:val="28"/>
          <w:szCs w:val="28"/>
        </w:rPr>
        <w:t>едерального и областного бюджетов</w:t>
      </w:r>
      <w:r w:rsidR="000114D2">
        <w:rPr>
          <w:rFonts w:eastAsia="Calibri"/>
          <w:b/>
          <w:sz w:val="28"/>
          <w:szCs w:val="28"/>
        </w:rPr>
        <w:t>,</w:t>
      </w:r>
      <w:r w:rsidRPr="00506E40">
        <w:rPr>
          <w:rFonts w:eastAsia="Calibri"/>
          <w:b/>
          <w:sz w:val="28"/>
          <w:szCs w:val="28"/>
        </w:rPr>
        <w:t xml:space="preserve"> на 2024 год</w:t>
      </w:r>
    </w:p>
    <w:p w:rsidR="008A142A" w:rsidRDefault="008A142A" w:rsidP="008A142A">
      <w:pPr>
        <w:rPr>
          <w:sz w:val="28"/>
          <w:szCs w:val="28"/>
        </w:rPr>
      </w:pPr>
    </w:p>
    <w:p w:rsidR="008A142A" w:rsidRDefault="008A142A" w:rsidP="008A142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 рамках исполнения Соглашения между министерством финансов Ро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товской области и Администрацией города Новошахтинска о мерах по соц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ально-экономическому развитию и оздоровлению муниципальных финансов города Новошахтинска от 29.12.2023 № 49д:</w:t>
      </w:r>
    </w:p>
    <w:p w:rsidR="00FC171E" w:rsidRDefault="00FC171E" w:rsidP="008A142A">
      <w:pPr>
        <w:jc w:val="both"/>
        <w:rPr>
          <w:rFonts w:eastAsia="Calibri"/>
          <w:sz w:val="28"/>
          <w:szCs w:val="28"/>
        </w:rPr>
      </w:pPr>
    </w:p>
    <w:p w:rsidR="008A142A" w:rsidRDefault="008A142A" w:rsidP="008A142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 Утвердить </w:t>
      </w:r>
      <w:r w:rsidRPr="00AE627D">
        <w:rPr>
          <w:rFonts w:eastAsia="Calibri"/>
          <w:sz w:val="28"/>
          <w:szCs w:val="28"/>
        </w:rPr>
        <w:t>план мероприятий по инвентаризации и оценке эффективн</w:t>
      </w:r>
      <w:r w:rsidRPr="00AE627D">
        <w:rPr>
          <w:rFonts w:eastAsia="Calibri"/>
          <w:sz w:val="28"/>
          <w:szCs w:val="28"/>
        </w:rPr>
        <w:t>о</w:t>
      </w:r>
      <w:r w:rsidRPr="00AE627D">
        <w:rPr>
          <w:rFonts w:eastAsia="Calibri"/>
          <w:sz w:val="28"/>
          <w:szCs w:val="28"/>
        </w:rPr>
        <w:t>сти мер социальной поддержки граждан, финансовое обеспечение которых осуществляется за счет средств бюджета</w:t>
      </w:r>
      <w:r>
        <w:rPr>
          <w:rFonts w:eastAsia="Calibri"/>
          <w:sz w:val="28"/>
          <w:szCs w:val="28"/>
        </w:rPr>
        <w:t xml:space="preserve"> города</w:t>
      </w:r>
      <w:r w:rsidRPr="00AE627D">
        <w:rPr>
          <w:rFonts w:eastAsia="Calibri"/>
          <w:sz w:val="28"/>
          <w:szCs w:val="28"/>
        </w:rPr>
        <w:t>, в том числе предусматрива</w:t>
      </w:r>
      <w:r w:rsidRPr="00AE627D">
        <w:rPr>
          <w:rFonts w:eastAsia="Calibri"/>
          <w:sz w:val="28"/>
          <w:szCs w:val="28"/>
        </w:rPr>
        <w:t>ю</w:t>
      </w:r>
      <w:r w:rsidRPr="00AE627D">
        <w:rPr>
          <w:rFonts w:eastAsia="Calibri"/>
          <w:sz w:val="28"/>
          <w:szCs w:val="28"/>
        </w:rPr>
        <w:t xml:space="preserve">щего мероприятия по исключению дублирования мер, обеспечение которых осуществляется за счет средств </w:t>
      </w:r>
      <w:r w:rsidRPr="00506E40">
        <w:rPr>
          <w:rFonts w:eastAsia="Calibri"/>
          <w:sz w:val="28"/>
          <w:szCs w:val="28"/>
        </w:rPr>
        <w:t xml:space="preserve">федерального </w:t>
      </w:r>
      <w:r>
        <w:rPr>
          <w:rFonts w:eastAsia="Calibri"/>
          <w:sz w:val="28"/>
          <w:szCs w:val="28"/>
        </w:rPr>
        <w:t xml:space="preserve">и </w:t>
      </w:r>
      <w:r w:rsidR="00A55756">
        <w:rPr>
          <w:rFonts w:eastAsia="Calibri"/>
          <w:sz w:val="28"/>
          <w:szCs w:val="28"/>
        </w:rPr>
        <w:t>областного бюджетов</w:t>
      </w:r>
      <w:r w:rsidR="007068AF">
        <w:rPr>
          <w:rFonts w:eastAsia="Calibri"/>
          <w:sz w:val="28"/>
          <w:szCs w:val="28"/>
        </w:rPr>
        <w:t>, на 2024 год согласно приложению.</w:t>
      </w:r>
    </w:p>
    <w:p w:rsidR="008A142A" w:rsidRDefault="008A142A" w:rsidP="008A142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</w:t>
      </w:r>
      <w:r>
        <w:rPr>
          <w:sz w:val="28"/>
          <w:szCs w:val="28"/>
        </w:rPr>
        <w:t>. Настоящее распоряжение вступает в силу после его официального опубликования и подлежит размещению на официальном сайте Администрации города Новошахтинска в сети Интернет</w:t>
      </w:r>
      <w:r>
        <w:rPr>
          <w:rFonts w:eastAsia="Calibri"/>
          <w:sz w:val="28"/>
          <w:szCs w:val="28"/>
        </w:rPr>
        <w:t>.</w:t>
      </w:r>
    </w:p>
    <w:p w:rsidR="008A142A" w:rsidRDefault="008A142A" w:rsidP="008A142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3. Контроль за исполнением распоряжения возложить на заместителей Главы Администрации города в пределах предоставленных полномочий по к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рируемым направлениям.</w:t>
      </w:r>
    </w:p>
    <w:p w:rsidR="008A142A" w:rsidRDefault="008A142A" w:rsidP="008A142A">
      <w:pPr>
        <w:rPr>
          <w:rFonts w:eastAsia="Calibri"/>
          <w:sz w:val="28"/>
          <w:szCs w:val="28"/>
        </w:rPr>
      </w:pPr>
    </w:p>
    <w:p w:rsidR="008A142A" w:rsidRDefault="008A142A" w:rsidP="008A142A">
      <w:pPr>
        <w:rPr>
          <w:rFonts w:eastAsia="Calibri"/>
          <w:sz w:val="28"/>
          <w:szCs w:val="28"/>
        </w:rPr>
      </w:pPr>
    </w:p>
    <w:p w:rsidR="008A142A" w:rsidRDefault="008A142A" w:rsidP="008A142A">
      <w:pPr>
        <w:rPr>
          <w:rFonts w:eastAsia="Calibri"/>
          <w:sz w:val="28"/>
          <w:szCs w:val="28"/>
        </w:rPr>
      </w:pPr>
    </w:p>
    <w:p w:rsidR="008A142A" w:rsidRDefault="008A142A" w:rsidP="008A142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                                                         С.А. Бондаренко</w:t>
      </w:r>
    </w:p>
    <w:p w:rsidR="008A142A" w:rsidRDefault="008A142A" w:rsidP="008A142A">
      <w:pPr>
        <w:rPr>
          <w:sz w:val="28"/>
          <w:szCs w:val="28"/>
        </w:rPr>
      </w:pPr>
    </w:p>
    <w:p w:rsidR="008A142A" w:rsidRDefault="008A142A" w:rsidP="008A142A">
      <w:pPr>
        <w:rPr>
          <w:sz w:val="28"/>
          <w:szCs w:val="28"/>
        </w:rPr>
      </w:pPr>
    </w:p>
    <w:p w:rsidR="008A142A" w:rsidRDefault="008A142A" w:rsidP="008A142A">
      <w:pPr>
        <w:rPr>
          <w:sz w:val="28"/>
          <w:szCs w:val="28"/>
        </w:rPr>
      </w:pPr>
    </w:p>
    <w:p w:rsidR="008A142A" w:rsidRDefault="008A142A" w:rsidP="008A142A">
      <w:pPr>
        <w:rPr>
          <w:sz w:val="28"/>
          <w:szCs w:val="28"/>
        </w:rPr>
      </w:pPr>
    </w:p>
    <w:p w:rsidR="008A142A" w:rsidRDefault="008A142A" w:rsidP="008A142A">
      <w:pPr>
        <w:rPr>
          <w:sz w:val="28"/>
          <w:szCs w:val="28"/>
        </w:rPr>
      </w:pPr>
      <w:r>
        <w:rPr>
          <w:sz w:val="28"/>
          <w:szCs w:val="28"/>
        </w:rPr>
        <w:t>Распоряжение вносит</w:t>
      </w:r>
    </w:p>
    <w:p w:rsidR="008A142A" w:rsidRDefault="008A142A" w:rsidP="008A142A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  <w:r>
        <w:rPr>
          <w:sz w:val="28"/>
          <w:szCs w:val="28"/>
        </w:rPr>
        <w:br/>
        <w:t>Администрации города</w:t>
      </w:r>
    </w:p>
    <w:p w:rsidR="008A142A" w:rsidRDefault="008A142A" w:rsidP="005E0245">
      <w:pPr>
        <w:rPr>
          <w:b/>
          <w:sz w:val="16"/>
          <w:u w:val="single"/>
        </w:rPr>
        <w:sectPr w:rsidR="008A142A" w:rsidSect="008A142A">
          <w:pgSz w:w="11906" w:h="16838"/>
          <w:pgMar w:top="1134" w:right="567" w:bottom="284" w:left="1701" w:header="720" w:footer="720" w:gutter="0"/>
          <w:cols w:space="720"/>
        </w:sectPr>
      </w:pPr>
    </w:p>
    <w:p w:rsidR="008A142A" w:rsidRPr="000275EB" w:rsidRDefault="008A142A" w:rsidP="008A142A">
      <w:pPr>
        <w:ind w:left="1190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275EB">
        <w:rPr>
          <w:rFonts w:eastAsia="Calibri"/>
          <w:kern w:val="2"/>
          <w:sz w:val="28"/>
          <w:szCs w:val="28"/>
          <w:lang w:eastAsia="en-US"/>
        </w:rPr>
        <w:lastRenderedPageBreak/>
        <w:t xml:space="preserve">Приложение </w:t>
      </w:r>
    </w:p>
    <w:p w:rsidR="008A142A" w:rsidRPr="000275EB" w:rsidRDefault="008A142A" w:rsidP="008A142A">
      <w:pPr>
        <w:ind w:left="1190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275EB">
        <w:rPr>
          <w:rFonts w:eastAsia="Calibri"/>
          <w:kern w:val="2"/>
          <w:sz w:val="28"/>
          <w:szCs w:val="28"/>
          <w:lang w:eastAsia="en-US"/>
        </w:rPr>
        <w:t>к распоряжению</w:t>
      </w:r>
    </w:p>
    <w:p w:rsidR="008A142A" w:rsidRPr="000275EB" w:rsidRDefault="008A142A" w:rsidP="008A142A">
      <w:pPr>
        <w:ind w:left="1190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275EB">
        <w:rPr>
          <w:rFonts w:eastAsia="Calibri"/>
          <w:kern w:val="2"/>
          <w:sz w:val="28"/>
          <w:szCs w:val="28"/>
          <w:lang w:eastAsia="en-US"/>
        </w:rPr>
        <w:t>Администрации города</w:t>
      </w:r>
    </w:p>
    <w:p w:rsidR="008A142A" w:rsidRPr="000275EB" w:rsidRDefault="008A142A" w:rsidP="008A142A">
      <w:pPr>
        <w:ind w:left="1190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275EB">
        <w:rPr>
          <w:rFonts w:eastAsia="Calibri"/>
          <w:kern w:val="2"/>
          <w:sz w:val="28"/>
          <w:szCs w:val="28"/>
          <w:lang w:eastAsia="en-US"/>
        </w:rPr>
        <w:t>от</w:t>
      </w:r>
      <w:r w:rsidR="00502211">
        <w:rPr>
          <w:rFonts w:eastAsia="Calibri"/>
          <w:kern w:val="2"/>
          <w:sz w:val="28"/>
          <w:szCs w:val="28"/>
          <w:lang w:eastAsia="en-US"/>
        </w:rPr>
        <w:t xml:space="preserve"> 28.03.2024 </w:t>
      </w:r>
      <w:r w:rsidRPr="000275EB">
        <w:rPr>
          <w:rFonts w:eastAsia="Calibri"/>
          <w:kern w:val="2"/>
          <w:sz w:val="28"/>
          <w:szCs w:val="28"/>
          <w:lang w:eastAsia="en-US"/>
        </w:rPr>
        <w:t>№</w:t>
      </w:r>
      <w:r w:rsidR="00502211">
        <w:rPr>
          <w:rFonts w:eastAsia="Calibri"/>
          <w:kern w:val="2"/>
          <w:sz w:val="28"/>
          <w:szCs w:val="28"/>
          <w:lang w:eastAsia="en-US"/>
        </w:rPr>
        <w:t xml:space="preserve"> 72</w:t>
      </w:r>
    </w:p>
    <w:p w:rsidR="008A142A" w:rsidRDefault="008A142A" w:rsidP="000114D2">
      <w:pPr>
        <w:ind w:left="426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</w:t>
      </w:r>
      <w:r w:rsidR="007068AF">
        <w:rPr>
          <w:rFonts w:eastAsia="Calibri"/>
          <w:kern w:val="2"/>
          <w:sz w:val="28"/>
          <w:szCs w:val="28"/>
          <w:lang w:eastAsia="en-US"/>
        </w:rPr>
        <w:t>ЛАН</w:t>
      </w:r>
      <w:r w:rsidRPr="00AE627D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A55756" w:rsidRDefault="008A142A" w:rsidP="000114D2">
      <w:pPr>
        <w:ind w:left="426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E627D">
        <w:rPr>
          <w:rFonts w:eastAsia="Calibri"/>
          <w:kern w:val="2"/>
          <w:sz w:val="28"/>
          <w:szCs w:val="28"/>
          <w:lang w:eastAsia="en-US"/>
        </w:rPr>
        <w:t xml:space="preserve">мероприятий по инвентаризации и оценке эффективности мер социальной поддержки граждан, финансовое обеспечение </w:t>
      </w:r>
    </w:p>
    <w:p w:rsidR="00A55756" w:rsidRDefault="008A142A" w:rsidP="000114D2">
      <w:pPr>
        <w:ind w:left="426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E627D">
        <w:rPr>
          <w:rFonts w:eastAsia="Calibri"/>
          <w:kern w:val="2"/>
          <w:sz w:val="28"/>
          <w:szCs w:val="28"/>
          <w:lang w:eastAsia="en-US"/>
        </w:rPr>
        <w:t>которых осуществляется за счет средств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города</w:t>
      </w:r>
      <w:r w:rsidRPr="00AE627D">
        <w:rPr>
          <w:rFonts w:eastAsia="Calibri"/>
          <w:kern w:val="2"/>
          <w:sz w:val="28"/>
          <w:szCs w:val="28"/>
          <w:lang w:eastAsia="en-US"/>
        </w:rPr>
        <w:t xml:space="preserve">, в том числе предусматривающего мероприятия по исключению </w:t>
      </w:r>
    </w:p>
    <w:p w:rsidR="008A142A" w:rsidRDefault="008A142A" w:rsidP="000114D2">
      <w:pPr>
        <w:ind w:left="426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E627D">
        <w:rPr>
          <w:rFonts w:eastAsia="Calibri"/>
          <w:kern w:val="2"/>
          <w:sz w:val="28"/>
          <w:szCs w:val="28"/>
          <w:lang w:eastAsia="en-US"/>
        </w:rPr>
        <w:t>дублирования мер, обеспечение которых осуществляется за счет средств</w:t>
      </w:r>
      <w:r w:rsidRPr="00A501FE">
        <w:t xml:space="preserve"> </w:t>
      </w:r>
      <w:r w:rsidRPr="00A501FE">
        <w:rPr>
          <w:rFonts w:eastAsia="Calibri"/>
          <w:kern w:val="2"/>
          <w:sz w:val="28"/>
          <w:szCs w:val="28"/>
          <w:lang w:eastAsia="en-US"/>
        </w:rPr>
        <w:t>федерального</w:t>
      </w:r>
      <w:r>
        <w:rPr>
          <w:rFonts w:eastAsia="Calibri"/>
          <w:kern w:val="2"/>
          <w:sz w:val="28"/>
          <w:szCs w:val="28"/>
          <w:lang w:eastAsia="en-US"/>
        </w:rPr>
        <w:t xml:space="preserve"> и </w:t>
      </w:r>
      <w:r w:rsidR="00A55756">
        <w:rPr>
          <w:rFonts w:eastAsia="Calibri"/>
          <w:kern w:val="2"/>
          <w:sz w:val="28"/>
          <w:szCs w:val="28"/>
          <w:lang w:eastAsia="en-US"/>
        </w:rPr>
        <w:t xml:space="preserve"> областного бюджетов</w:t>
      </w:r>
      <w:r w:rsidR="000114D2">
        <w:rPr>
          <w:rFonts w:eastAsia="Calibri"/>
          <w:kern w:val="2"/>
          <w:sz w:val="28"/>
          <w:szCs w:val="28"/>
          <w:lang w:eastAsia="en-US"/>
        </w:rPr>
        <w:t>,</w:t>
      </w:r>
      <w:r w:rsidRPr="00AE627D">
        <w:rPr>
          <w:rFonts w:eastAsia="Calibri"/>
          <w:kern w:val="2"/>
          <w:sz w:val="28"/>
          <w:szCs w:val="28"/>
          <w:lang w:eastAsia="en-US"/>
        </w:rPr>
        <w:t xml:space="preserve"> на 2024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068AF">
        <w:rPr>
          <w:rFonts w:eastAsia="Calibri"/>
          <w:kern w:val="2"/>
          <w:sz w:val="28"/>
          <w:szCs w:val="28"/>
          <w:lang w:eastAsia="en-US"/>
        </w:rPr>
        <w:t>год</w:t>
      </w:r>
    </w:p>
    <w:p w:rsidR="008A142A" w:rsidRDefault="008A142A" w:rsidP="008A142A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4876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9640"/>
        <w:gridCol w:w="2694"/>
        <w:gridCol w:w="2692"/>
      </w:tblGrid>
      <w:tr w:rsidR="008A142A" w:rsidRPr="00EA2E66" w:rsidTr="000114D2">
        <w:trPr>
          <w:trHeight w:val="650"/>
        </w:trPr>
        <w:tc>
          <w:tcPr>
            <w:tcW w:w="567" w:type="dxa"/>
            <w:vMerge w:val="restart"/>
            <w:shd w:val="clear" w:color="auto" w:fill="auto"/>
          </w:tcPr>
          <w:p w:rsidR="008A142A" w:rsidRPr="00EA2E66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8A142A" w:rsidRPr="00EA2E66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п/п</w:t>
            </w:r>
          </w:p>
        </w:tc>
        <w:tc>
          <w:tcPr>
            <w:tcW w:w="9639" w:type="dxa"/>
            <w:vMerge w:val="restart"/>
            <w:shd w:val="clear" w:color="auto" w:fill="auto"/>
          </w:tcPr>
          <w:p w:rsidR="008A142A" w:rsidRPr="00EA2E66" w:rsidRDefault="008A142A" w:rsidP="00445AEB">
            <w:pPr>
              <w:ind w:right="-61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C171E" w:rsidRDefault="008A142A" w:rsidP="008A142A">
            <w:pPr>
              <w:ind w:left="-5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 xml:space="preserve">Ответственный </w:t>
            </w:r>
          </w:p>
          <w:p w:rsidR="008A142A" w:rsidRPr="00EA2E66" w:rsidRDefault="008A142A" w:rsidP="008A142A">
            <w:pPr>
              <w:ind w:left="-5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8A142A" w:rsidRPr="00EA2E66" w:rsidRDefault="008A142A" w:rsidP="008A142A">
            <w:pPr>
              <w:ind w:hanging="85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Срок исполнения</w:t>
            </w:r>
          </w:p>
        </w:tc>
      </w:tr>
      <w:tr w:rsidR="008A142A" w:rsidRPr="00EA2E66" w:rsidTr="000114D2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8A142A" w:rsidRPr="00EA2E66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639" w:type="dxa"/>
            <w:vMerge/>
            <w:shd w:val="clear" w:color="auto" w:fill="auto"/>
          </w:tcPr>
          <w:p w:rsidR="008A142A" w:rsidRPr="00EA2E66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A142A" w:rsidRPr="00EA2E66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8A142A" w:rsidRPr="00EA2E66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</w:tbl>
    <w:p w:rsidR="008A142A" w:rsidRPr="00EA2E66" w:rsidRDefault="008A142A" w:rsidP="008A142A">
      <w:pPr>
        <w:jc w:val="center"/>
        <w:rPr>
          <w:sz w:val="2"/>
          <w:szCs w:val="2"/>
        </w:rPr>
      </w:pPr>
    </w:p>
    <w:tbl>
      <w:tblPr>
        <w:tblW w:w="4876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9640"/>
        <w:gridCol w:w="2694"/>
        <w:gridCol w:w="2692"/>
      </w:tblGrid>
      <w:tr w:rsidR="008A142A" w:rsidRPr="00EA2E66" w:rsidTr="000114D2">
        <w:trPr>
          <w:tblHeader/>
        </w:trPr>
        <w:tc>
          <w:tcPr>
            <w:tcW w:w="567" w:type="dxa"/>
            <w:shd w:val="clear" w:color="auto" w:fill="auto"/>
          </w:tcPr>
          <w:p w:rsidR="008A142A" w:rsidRPr="00EA2E66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8A142A" w:rsidRPr="00EA2E66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8A142A" w:rsidRPr="00EA2E66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8A142A" w:rsidRPr="00EA2E66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</w:tr>
      <w:tr w:rsidR="008A142A" w:rsidRPr="00EA2E66" w:rsidTr="000114D2">
        <w:tc>
          <w:tcPr>
            <w:tcW w:w="567" w:type="dxa"/>
            <w:shd w:val="clear" w:color="auto" w:fill="auto"/>
          </w:tcPr>
          <w:p w:rsidR="008A142A" w:rsidRPr="00EA2E66" w:rsidRDefault="008A142A" w:rsidP="00FC171E">
            <w:pPr>
              <w:ind w:right="-5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8A142A" w:rsidRPr="00EA2E66" w:rsidRDefault="008A142A" w:rsidP="007068AF">
            <w:pPr>
              <w:ind w:right="-57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Провести инвентаризацию мер социальной поддержки граждан, финансовое обеспечение которых осуществляется за счет средств бюджета</w:t>
            </w:r>
            <w:r w:rsidR="007068AF">
              <w:rPr>
                <w:rFonts w:eastAsia="Calibri"/>
                <w:kern w:val="2"/>
                <w:sz w:val="24"/>
                <w:szCs w:val="24"/>
              </w:rPr>
              <w:t xml:space="preserve"> города</w:t>
            </w:r>
          </w:p>
        </w:tc>
        <w:tc>
          <w:tcPr>
            <w:tcW w:w="2694" w:type="dxa"/>
            <w:shd w:val="clear" w:color="auto" w:fill="auto"/>
          </w:tcPr>
          <w:p w:rsidR="008A142A" w:rsidRPr="000F52D1" w:rsidRDefault="008A142A" w:rsidP="00445AE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2692" w:type="dxa"/>
            <w:shd w:val="clear" w:color="auto" w:fill="auto"/>
          </w:tcPr>
          <w:p w:rsidR="008A142A" w:rsidRPr="000F52D1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до 25.04.2024</w:t>
            </w:r>
          </w:p>
        </w:tc>
      </w:tr>
      <w:tr w:rsidR="008A142A" w:rsidRPr="00EA2E66" w:rsidTr="000114D2">
        <w:tc>
          <w:tcPr>
            <w:tcW w:w="567" w:type="dxa"/>
            <w:shd w:val="clear" w:color="auto" w:fill="auto"/>
          </w:tcPr>
          <w:p w:rsidR="008A142A" w:rsidRPr="00EA2E66" w:rsidRDefault="008A142A" w:rsidP="00FC171E">
            <w:pPr>
              <w:spacing w:line="230" w:lineRule="auto"/>
              <w:ind w:right="-5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A2E66">
              <w:rPr>
                <w:rFonts w:eastAsia="Calibri"/>
                <w:kern w:val="2"/>
                <w:sz w:val="24"/>
                <w:szCs w:val="24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8A142A" w:rsidRPr="00EA2E66" w:rsidRDefault="008A142A" w:rsidP="007068AF">
            <w:pPr>
              <w:spacing w:line="230" w:lineRule="auto"/>
              <w:ind w:right="-57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Провести оценку эффективности мер социальной поддержки граждан, финансовое обесп</w:t>
            </w:r>
            <w:r>
              <w:rPr>
                <w:rFonts w:eastAsia="Calibri"/>
                <w:kern w:val="2"/>
                <w:sz w:val="24"/>
                <w:szCs w:val="24"/>
              </w:rPr>
              <w:t>е</w:t>
            </w:r>
            <w:r>
              <w:rPr>
                <w:rFonts w:eastAsia="Calibri"/>
                <w:kern w:val="2"/>
                <w:sz w:val="24"/>
                <w:szCs w:val="24"/>
              </w:rPr>
              <w:t>чение которых осуществляется за счет средств бюджета</w:t>
            </w:r>
            <w:r w:rsidRPr="00EA2E66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="007068AF">
              <w:rPr>
                <w:rFonts w:eastAsia="Calibri"/>
                <w:kern w:val="2"/>
                <w:sz w:val="24"/>
                <w:szCs w:val="24"/>
              </w:rPr>
              <w:t>города</w:t>
            </w:r>
          </w:p>
        </w:tc>
        <w:tc>
          <w:tcPr>
            <w:tcW w:w="2694" w:type="dxa"/>
            <w:shd w:val="clear" w:color="auto" w:fill="auto"/>
          </w:tcPr>
          <w:p w:rsidR="008A142A" w:rsidRPr="00EA2E66" w:rsidRDefault="008A142A" w:rsidP="00445AEB">
            <w:pPr>
              <w:spacing w:line="230" w:lineRule="auto"/>
              <w:rPr>
                <w:rFonts w:eastAsia="Calibri"/>
                <w:kern w:val="2"/>
                <w:sz w:val="24"/>
                <w:szCs w:val="24"/>
              </w:rPr>
            </w:pPr>
            <w:r w:rsidRPr="0061712F">
              <w:rPr>
                <w:rFonts w:eastAsia="Calibri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2692" w:type="dxa"/>
            <w:shd w:val="clear" w:color="auto" w:fill="auto"/>
          </w:tcPr>
          <w:p w:rsidR="008A142A" w:rsidRPr="00EA2E66" w:rsidRDefault="008A142A" w:rsidP="00445AEB">
            <w:pPr>
              <w:spacing w:line="23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506E40">
              <w:rPr>
                <w:rFonts w:eastAsia="Calibri"/>
                <w:kern w:val="2"/>
                <w:sz w:val="24"/>
                <w:szCs w:val="24"/>
              </w:rPr>
              <w:t>до 2</w:t>
            </w:r>
            <w:r>
              <w:rPr>
                <w:rFonts w:eastAsia="Calibri"/>
                <w:kern w:val="2"/>
                <w:sz w:val="24"/>
                <w:szCs w:val="24"/>
              </w:rPr>
              <w:t>6</w:t>
            </w:r>
            <w:r w:rsidRPr="00506E40">
              <w:rPr>
                <w:rFonts w:eastAsia="Calibri"/>
                <w:kern w:val="2"/>
                <w:sz w:val="24"/>
                <w:szCs w:val="24"/>
              </w:rPr>
              <w:t>.04.2024</w:t>
            </w:r>
          </w:p>
        </w:tc>
      </w:tr>
      <w:tr w:rsidR="008A142A" w:rsidRPr="00EA2E66" w:rsidTr="000114D2">
        <w:trPr>
          <w:trHeight w:val="956"/>
        </w:trPr>
        <w:tc>
          <w:tcPr>
            <w:tcW w:w="567" w:type="dxa"/>
            <w:shd w:val="clear" w:color="auto" w:fill="auto"/>
          </w:tcPr>
          <w:p w:rsidR="008A142A" w:rsidRPr="00EA2E66" w:rsidRDefault="008A142A" w:rsidP="00FC171E">
            <w:pPr>
              <w:spacing w:line="230" w:lineRule="auto"/>
              <w:ind w:right="-5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3</w:t>
            </w:r>
            <w:r w:rsidRPr="00EA2E66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8A142A" w:rsidRPr="00FC171E" w:rsidRDefault="008A142A" w:rsidP="007068AF">
            <w:pPr>
              <w:spacing w:line="230" w:lineRule="auto"/>
              <w:ind w:right="-57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Провести анализ мер социальной поддержки граждан, финансовое обеспечение которых осуществляется за счет средств бюджета</w:t>
            </w:r>
            <w:r w:rsidR="007068AF">
              <w:rPr>
                <w:rFonts w:eastAsia="Calibri"/>
                <w:sz w:val="24"/>
                <w:szCs w:val="24"/>
              </w:rPr>
              <w:t xml:space="preserve"> города</w:t>
            </w:r>
            <w:r>
              <w:rPr>
                <w:rFonts w:eastAsia="Calibri"/>
                <w:sz w:val="24"/>
                <w:szCs w:val="24"/>
              </w:rPr>
              <w:t>, для исключения дублирования мер, обесп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чение которых осуществляется за счет средств </w:t>
            </w:r>
            <w:r w:rsidRPr="00A35756">
              <w:rPr>
                <w:rFonts w:eastAsia="Calibri"/>
                <w:color w:val="000000" w:themeColor="text1"/>
                <w:sz w:val="24"/>
                <w:szCs w:val="24"/>
              </w:rPr>
              <w:t>федерального и областного бюджет</w:t>
            </w:r>
            <w:r w:rsidR="00A55756">
              <w:rPr>
                <w:rFonts w:eastAsia="Calibri"/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2694" w:type="dxa"/>
            <w:shd w:val="clear" w:color="auto" w:fill="auto"/>
          </w:tcPr>
          <w:p w:rsidR="008A142A" w:rsidRPr="00EA2E66" w:rsidRDefault="008A142A" w:rsidP="00445AEB">
            <w:pPr>
              <w:spacing w:line="230" w:lineRule="auto"/>
              <w:rPr>
                <w:rFonts w:eastAsia="Calibri"/>
                <w:kern w:val="2"/>
                <w:sz w:val="24"/>
                <w:szCs w:val="24"/>
              </w:rPr>
            </w:pPr>
            <w:r w:rsidRPr="000A558D">
              <w:rPr>
                <w:rFonts w:eastAsia="Calibri"/>
                <w:kern w:val="2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2692" w:type="dxa"/>
            <w:shd w:val="clear" w:color="auto" w:fill="auto"/>
          </w:tcPr>
          <w:p w:rsidR="008A142A" w:rsidRPr="00EA2E66" w:rsidRDefault="008A142A" w:rsidP="00445AEB">
            <w:pPr>
              <w:spacing w:line="230" w:lineRule="auto"/>
              <w:ind w:left="-483" w:firstLine="483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506E40">
              <w:rPr>
                <w:rFonts w:eastAsia="Calibri"/>
                <w:kern w:val="2"/>
                <w:sz w:val="24"/>
                <w:szCs w:val="24"/>
              </w:rPr>
              <w:t xml:space="preserve">до </w:t>
            </w:r>
            <w:r>
              <w:rPr>
                <w:rFonts w:eastAsia="Calibri"/>
                <w:kern w:val="2"/>
                <w:sz w:val="24"/>
                <w:szCs w:val="24"/>
              </w:rPr>
              <w:t>02.</w:t>
            </w:r>
            <w:r w:rsidRPr="00506E40">
              <w:rPr>
                <w:rFonts w:eastAsia="Calibri"/>
                <w:kern w:val="2"/>
                <w:sz w:val="24"/>
                <w:szCs w:val="24"/>
              </w:rPr>
              <w:t>0</w:t>
            </w:r>
            <w:r>
              <w:rPr>
                <w:rFonts w:eastAsia="Calibri"/>
                <w:kern w:val="2"/>
                <w:sz w:val="24"/>
                <w:szCs w:val="24"/>
              </w:rPr>
              <w:t>5</w:t>
            </w:r>
            <w:r w:rsidRPr="00506E40">
              <w:rPr>
                <w:rFonts w:eastAsia="Calibri"/>
                <w:kern w:val="2"/>
                <w:sz w:val="24"/>
                <w:szCs w:val="24"/>
              </w:rPr>
              <w:t>.2024</w:t>
            </w:r>
          </w:p>
        </w:tc>
      </w:tr>
      <w:tr w:rsidR="008A142A" w:rsidRPr="00EA2E66" w:rsidTr="000114D2">
        <w:trPr>
          <w:trHeight w:val="1446"/>
        </w:trPr>
        <w:tc>
          <w:tcPr>
            <w:tcW w:w="567" w:type="dxa"/>
            <w:shd w:val="clear" w:color="auto" w:fill="auto"/>
          </w:tcPr>
          <w:p w:rsidR="008A142A" w:rsidRDefault="008A142A" w:rsidP="00FC171E">
            <w:pPr>
              <w:ind w:right="-5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8A142A" w:rsidRPr="001B20F7" w:rsidRDefault="008A142A" w:rsidP="007068AF">
            <w:pPr>
              <w:ind w:right="85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Вынести на рассмотрение </w:t>
            </w:r>
            <w:r w:rsidRPr="001B20F7">
              <w:rPr>
                <w:rFonts w:eastAsia="Calibri"/>
                <w:kern w:val="2"/>
                <w:sz w:val="24"/>
                <w:szCs w:val="24"/>
              </w:rPr>
              <w:t>Комисси</w:t>
            </w:r>
            <w:r>
              <w:rPr>
                <w:rFonts w:eastAsia="Calibri"/>
                <w:kern w:val="2"/>
                <w:sz w:val="24"/>
                <w:szCs w:val="24"/>
              </w:rPr>
              <w:t>и</w:t>
            </w:r>
            <w:r w:rsidRPr="001B20F7">
              <w:rPr>
                <w:rFonts w:eastAsia="Calibri"/>
                <w:kern w:val="2"/>
                <w:sz w:val="24"/>
                <w:szCs w:val="24"/>
              </w:rPr>
              <w:t xml:space="preserve"> по обеспечению устойчивого социально-экономического развития города Новошахтинска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результаты проведенной оценки эффе</w:t>
            </w:r>
            <w:r>
              <w:rPr>
                <w:rFonts w:eastAsia="Calibri"/>
                <w:kern w:val="2"/>
                <w:sz w:val="24"/>
                <w:szCs w:val="24"/>
              </w:rPr>
              <w:t>к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тивности и анализа мер </w:t>
            </w:r>
            <w:r w:rsidRPr="001B20F7">
              <w:rPr>
                <w:rFonts w:eastAsia="Calibri"/>
                <w:kern w:val="2"/>
                <w:sz w:val="24"/>
                <w:szCs w:val="24"/>
              </w:rPr>
              <w:t>социальной поддержки граждан, финансовое обеспечение которых осуществляется за счет средств бюджета</w:t>
            </w:r>
            <w:r w:rsidR="007068AF">
              <w:rPr>
                <w:rFonts w:eastAsia="Calibri"/>
                <w:kern w:val="2"/>
                <w:sz w:val="24"/>
                <w:szCs w:val="24"/>
              </w:rPr>
              <w:t xml:space="preserve"> города</w:t>
            </w:r>
            <w:r>
              <w:rPr>
                <w:rFonts w:eastAsia="Calibri"/>
                <w:kern w:val="2"/>
                <w:sz w:val="24"/>
                <w:szCs w:val="24"/>
              </w:rPr>
              <w:t>, для исключения дублирования мер</w:t>
            </w:r>
          </w:p>
        </w:tc>
        <w:tc>
          <w:tcPr>
            <w:tcW w:w="2694" w:type="dxa"/>
            <w:shd w:val="clear" w:color="auto" w:fill="auto"/>
          </w:tcPr>
          <w:p w:rsidR="008A142A" w:rsidRPr="00475529" w:rsidRDefault="008A142A" w:rsidP="00445AEB">
            <w:pPr>
              <w:rPr>
                <w:rFonts w:eastAsia="Calibri"/>
                <w:sz w:val="24"/>
                <w:szCs w:val="24"/>
              </w:rPr>
            </w:pPr>
            <w:r w:rsidRPr="001B20F7">
              <w:rPr>
                <w:rFonts w:eastAsia="Calibri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2692" w:type="dxa"/>
            <w:shd w:val="clear" w:color="auto" w:fill="auto"/>
          </w:tcPr>
          <w:p w:rsidR="008A142A" w:rsidRPr="00506E40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8E6F78">
              <w:rPr>
                <w:rFonts w:eastAsia="Calibri"/>
                <w:kern w:val="2"/>
                <w:sz w:val="24"/>
                <w:szCs w:val="24"/>
              </w:rPr>
              <w:t xml:space="preserve">до </w:t>
            </w:r>
            <w:r>
              <w:rPr>
                <w:rFonts w:eastAsia="Calibri"/>
                <w:kern w:val="2"/>
                <w:sz w:val="24"/>
                <w:szCs w:val="24"/>
              </w:rPr>
              <w:t>13</w:t>
            </w:r>
            <w:r w:rsidRPr="008E6F78">
              <w:rPr>
                <w:rFonts w:eastAsia="Calibri"/>
                <w:kern w:val="2"/>
                <w:sz w:val="24"/>
                <w:szCs w:val="24"/>
              </w:rPr>
              <w:t>.0</w:t>
            </w:r>
            <w:r>
              <w:rPr>
                <w:rFonts w:eastAsia="Calibri"/>
                <w:kern w:val="2"/>
                <w:sz w:val="24"/>
                <w:szCs w:val="24"/>
              </w:rPr>
              <w:t>5</w:t>
            </w:r>
            <w:r w:rsidRPr="008E6F78">
              <w:rPr>
                <w:rFonts w:eastAsia="Calibri"/>
                <w:kern w:val="2"/>
                <w:sz w:val="24"/>
                <w:szCs w:val="24"/>
              </w:rPr>
              <w:t>.2024</w:t>
            </w:r>
          </w:p>
        </w:tc>
      </w:tr>
      <w:tr w:rsidR="008A142A" w:rsidRPr="00EA2E66" w:rsidTr="000114D2">
        <w:tc>
          <w:tcPr>
            <w:tcW w:w="567" w:type="dxa"/>
            <w:shd w:val="clear" w:color="auto" w:fill="auto"/>
          </w:tcPr>
          <w:p w:rsidR="008A142A" w:rsidRDefault="008A142A" w:rsidP="00FC171E">
            <w:pPr>
              <w:ind w:right="-5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8A142A" w:rsidRDefault="008A142A" w:rsidP="00445AEB">
            <w:pPr>
              <w:ind w:right="-57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Направить в </w:t>
            </w:r>
            <w:r w:rsidR="007068AF">
              <w:rPr>
                <w:rFonts w:eastAsia="Calibri"/>
                <w:kern w:val="2"/>
                <w:sz w:val="24"/>
                <w:szCs w:val="24"/>
              </w:rPr>
              <w:t>Финансовое управление</w:t>
            </w:r>
            <w:r w:rsidRPr="001B20F7">
              <w:rPr>
                <w:rFonts w:eastAsia="Calibri"/>
                <w:kern w:val="2"/>
                <w:sz w:val="24"/>
                <w:szCs w:val="24"/>
              </w:rPr>
              <w:t xml:space="preserve"> Администрации города Новошахтинска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решение </w:t>
            </w:r>
            <w:r w:rsidRPr="001B20F7">
              <w:rPr>
                <w:rFonts w:eastAsia="Calibri"/>
                <w:kern w:val="2"/>
                <w:sz w:val="24"/>
                <w:szCs w:val="24"/>
              </w:rPr>
              <w:t>К</w:t>
            </w:r>
            <w:r w:rsidRPr="001B20F7">
              <w:rPr>
                <w:rFonts w:eastAsia="Calibri"/>
                <w:kern w:val="2"/>
                <w:sz w:val="24"/>
                <w:szCs w:val="24"/>
              </w:rPr>
              <w:t>о</w:t>
            </w:r>
            <w:r w:rsidRPr="001B20F7">
              <w:rPr>
                <w:rFonts w:eastAsia="Calibri"/>
                <w:kern w:val="2"/>
                <w:sz w:val="24"/>
                <w:szCs w:val="24"/>
              </w:rPr>
              <w:t>мисси</w:t>
            </w:r>
            <w:r>
              <w:rPr>
                <w:rFonts w:eastAsia="Calibri"/>
                <w:kern w:val="2"/>
                <w:sz w:val="24"/>
                <w:szCs w:val="24"/>
              </w:rPr>
              <w:t>и</w:t>
            </w:r>
            <w:r w:rsidRPr="001B20F7">
              <w:rPr>
                <w:rFonts w:eastAsia="Calibri"/>
                <w:kern w:val="2"/>
                <w:sz w:val="24"/>
                <w:szCs w:val="24"/>
              </w:rPr>
              <w:t xml:space="preserve"> по обеспечению устойчивого социально-экономического развития города Новоша</w:t>
            </w:r>
            <w:r w:rsidRPr="001B20F7">
              <w:rPr>
                <w:rFonts w:eastAsia="Calibri"/>
                <w:kern w:val="2"/>
                <w:sz w:val="24"/>
                <w:szCs w:val="24"/>
              </w:rPr>
              <w:t>х</w:t>
            </w:r>
            <w:r w:rsidRPr="001B20F7">
              <w:rPr>
                <w:rFonts w:eastAsia="Calibri"/>
                <w:kern w:val="2"/>
                <w:sz w:val="24"/>
                <w:szCs w:val="24"/>
              </w:rPr>
              <w:t>тинска</w:t>
            </w:r>
          </w:p>
          <w:p w:rsidR="007068AF" w:rsidRPr="007068AF" w:rsidRDefault="007068AF" w:rsidP="00445AEB">
            <w:pPr>
              <w:ind w:right="-57"/>
              <w:rPr>
                <w:rFonts w:eastAsia="Calibri"/>
                <w:kern w:val="2"/>
                <w:sz w:val="1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A142A" w:rsidRPr="00475529" w:rsidRDefault="008A142A" w:rsidP="00445AEB">
            <w:pPr>
              <w:rPr>
                <w:rFonts w:eastAsia="Calibri"/>
                <w:sz w:val="24"/>
                <w:szCs w:val="24"/>
              </w:rPr>
            </w:pPr>
            <w:r w:rsidRPr="001B20F7">
              <w:rPr>
                <w:rFonts w:eastAsia="Calibri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2692" w:type="dxa"/>
            <w:shd w:val="clear" w:color="auto" w:fill="auto"/>
          </w:tcPr>
          <w:p w:rsidR="008A142A" w:rsidRPr="00506E40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8E6F78">
              <w:rPr>
                <w:rFonts w:eastAsia="Calibri"/>
                <w:kern w:val="2"/>
                <w:sz w:val="24"/>
                <w:szCs w:val="24"/>
              </w:rPr>
              <w:t>до 1</w:t>
            </w:r>
            <w:r>
              <w:rPr>
                <w:rFonts w:eastAsia="Calibri"/>
                <w:kern w:val="2"/>
                <w:sz w:val="24"/>
                <w:szCs w:val="24"/>
              </w:rPr>
              <w:t>5</w:t>
            </w:r>
            <w:r w:rsidRPr="008E6F78">
              <w:rPr>
                <w:rFonts w:eastAsia="Calibri"/>
                <w:kern w:val="2"/>
                <w:sz w:val="24"/>
                <w:szCs w:val="24"/>
              </w:rPr>
              <w:t>.05.2024</w:t>
            </w:r>
          </w:p>
        </w:tc>
      </w:tr>
      <w:tr w:rsidR="008A142A" w:rsidRPr="00EA2E66" w:rsidTr="000114D2">
        <w:tc>
          <w:tcPr>
            <w:tcW w:w="567" w:type="dxa"/>
            <w:shd w:val="clear" w:color="auto" w:fill="auto"/>
          </w:tcPr>
          <w:p w:rsidR="008A142A" w:rsidRPr="00EA2E66" w:rsidRDefault="008A142A" w:rsidP="00FC171E">
            <w:pPr>
              <w:ind w:right="-5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6</w:t>
            </w:r>
            <w:r w:rsidRPr="00EA2E66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8A142A" w:rsidRPr="00EA2E66" w:rsidRDefault="008A142A" w:rsidP="007068AF">
            <w:pPr>
              <w:ind w:right="-57"/>
              <w:rPr>
                <w:rFonts w:eastAsia="Calibri"/>
                <w:strike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Пре</w:t>
            </w:r>
            <w:r w:rsidR="007068AF">
              <w:rPr>
                <w:rFonts w:eastAsia="Calibri"/>
                <w:kern w:val="2"/>
                <w:sz w:val="24"/>
                <w:szCs w:val="24"/>
              </w:rPr>
              <w:t>дставить в Финансовое управление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Администрации города Новошахтинска информацию о результатах проведения инвентаризации и оценки эффективности мер социальной по</w:t>
            </w:r>
            <w:r>
              <w:rPr>
                <w:rFonts w:eastAsia="Calibri"/>
                <w:kern w:val="2"/>
                <w:sz w:val="24"/>
                <w:szCs w:val="24"/>
              </w:rPr>
              <w:t>д</w:t>
            </w:r>
            <w:r>
              <w:rPr>
                <w:rFonts w:eastAsia="Calibri"/>
                <w:kern w:val="2"/>
                <w:sz w:val="24"/>
                <w:szCs w:val="24"/>
              </w:rPr>
              <w:t>держки граждан, финансовое обеспечение которых осуществляется за счет средств бюджета</w:t>
            </w:r>
            <w:r w:rsidRPr="00EA2E66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="007068AF">
              <w:rPr>
                <w:rFonts w:eastAsia="Calibri"/>
                <w:kern w:val="2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694" w:type="dxa"/>
            <w:shd w:val="clear" w:color="auto" w:fill="auto"/>
          </w:tcPr>
          <w:p w:rsidR="008A142A" w:rsidRPr="00EA2E66" w:rsidRDefault="008A142A" w:rsidP="00445AEB">
            <w:pPr>
              <w:rPr>
                <w:rFonts w:eastAsia="Calibri"/>
                <w:strike/>
                <w:kern w:val="2"/>
                <w:sz w:val="24"/>
                <w:szCs w:val="24"/>
              </w:rPr>
            </w:pPr>
            <w:r w:rsidRPr="00475529">
              <w:rPr>
                <w:rFonts w:eastAsia="Calibri"/>
                <w:sz w:val="24"/>
                <w:szCs w:val="24"/>
              </w:rPr>
              <w:lastRenderedPageBreak/>
              <w:t>Главные распорядители бюджетных средств</w:t>
            </w:r>
          </w:p>
        </w:tc>
        <w:tc>
          <w:tcPr>
            <w:tcW w:w="2692" w:type="dxa"/>
            <w:shd w:val="clear" w:color="auto" w:fill="auto"/>
          </w:tcPr>
          <w:p w:rsidR="008A142A" w:rsidRPr="00EA2E66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8E6F78">
              <w:rPr>
                <w:rFonts w:eastAsia="Calibri"/>
                <w:kern w:val="2"/>
                <w:sz w:val="24"/>
                <w:szCs w:val="24"/>
              </w:rPr>
              <w:t>до 1</w:t>
            </w:r>
            <w:r>
              <w:rPr>
                <w:rFonts w:eastAsia="Calibri"/>
                <w:kern w:val="2"/>
                <w:sz w:val="24"/>
                <w:szCs w:val="24"/>
              </w:rPr>
              <w:t>7</w:t>
            </w:r>
            <w:r w:rsidRPr="008E6F78">
              <w:rPr>
                <w:rFonts w:eastAsia="Calibri"/>
                <w:kern w:val="2"/>
                <w:sz w:val="24"/>
                <w:szCs w:val="24"/>
              </w:rPr>
              <w:t>.05.2024</w:t>
            </w:r>
          </w:p>
        </w:tc>
      </w:tr>
      <w:tr w:rsidR="008A142A" w:rsidRPr="00EA2E66" w:rsidTr="000114D2">
        <w:tc>
          <w:tcPr>
            <w:tcW w:w="567" w:type="dxa"/>
            <w:shd w:val="clear" w:color="auto" w:fill="auto"/>
          </w:tcPr>
          <w:p w:rsidR="008A142A" w:rsidRDefault="008A142A" w:rsidP="00FC171E">
            <w:pPr>
              <w:ind w:right="-5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9639" w:type="dxa"/>
            <w:shd w:val="clear" w:color="auto" w:fill="auto"/>
          </w:tcPr>
          <w:p w:rsidR="008A142A" w:rsidRDefault="008A142A" w:rsidP="00445AEB">
            <w:pPr>
              <w:ind w:right="-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Представить в </w:t>
            </w:r>
            <w:r w:rsidRPr="008E6F78">
              <w:rPr>
                <w:rFonts w:eastAsia="Calibri"/>
                <w:sz w:val="24"/>
                <w:szCs w:val="24"/>
              </w:rPr>
              <w:t>Финансовое управления Администрации города Новошахтинска</w:t>
            </w:r>
            <w:r>
              <w:rPr>
                <w:rFonts w:eastAsia="Calibri"/>
                <w:sz w:val="24"/>
                <w:szCs w:val="24"/>
              </w:rPr>
              <w:t xml:space="preserve"> предлож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ния по внесению изменений в бюджет </w:t>
            </w:r>
            <w:r w:rsidRPr="008E6F78">
              <w:rPr>
                <w:rFonts w:eastAsia="Calibri"/>
                <w:sz w:val="24"/>
                <w:szCs w:val="24"/>
              </w:rPr>
              <w:t>города Новошахтинска на 2024 год и на плановый период 2025 и 2026 годов</w:t>
            </w:r>
            <w:r>
              <w:rPr>
                <w:rFonts w:eastAsia="Calibri"/>
                <w:sz w:val="24"/>
                <w:szCs w:val="24"/>
              </w:rPr>
              <w:t xml:space="preserve"> с целью исключения дублирующих расходов</w:t>
            </w:r>
          </w:p>
        </w:tc>
        <w:tc>
          <w:tcPr>
            <w:tcW w:w="2694" w:type="dxa"/>
            <w:shd w:val="clear" w:color="auto" w:fill="auto"/>
          </w:tcPr>
          <w:p w:rsidR="008A142A" w:rsidRPr="003F5E15" w:rsidRDefault="008A142A" w:rsidP="00445AEB">
            <w:pPr>
              <w:widowControl w:val="0"/>
              <w:overflowPunct/>
              <w:adjustRightInd/>
              <w:spacing w:after="240"/>
              <w:rPr>
                <w:rFonts w:eastAsia="Calibri"/>
                <w:sz w:val="24"/>
                <w:szCs w:val="24"/>
                <w:lang w:eastAsia="en-US"/>
              </w:rPr>
            </w:pPr>
            <w:r w:rsidRPr="00A35756">
              <w:rPr>
                <w:rFonts w:eastAsia="Calibri"/>
                <w:sz w:val="24"/>
                <w:szCs w:val="24"/>
                <w:lang w:eastAsia="en-US"/>
              </w:rPr>
              <w:t>Главные распорядители бюджетных средств</w:t>
            </w:r>
          </w:p>
        </w:tc>
        <w:tc>
          <w:tcPr>
            <w:tcW w:w="2692" w:type="dxa"/>
            <w:shd w:val="clear" w:color="auto" w:fill="auto"/>
          </w:tcPr>
          <w:p w:rsidR="008A142A" w:rsidRPr="003F5E15" w:rsidRDefault="008A142A" w:rsidP="00445AEB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35756">
              <w:rPr>
                <w:rFonts w:eastAsia="Calibri"/>
                <w:kern w:val="2"/>
                <w:sz w:val="24"/>
                <w:szCs w:val="24"/>
              </w:rPr>
              <w:t xml:space="preserve">до </w:t>
            </w:r>
            <w:r>
              <w:rPr>
                <w:rFonts w:eastAsia="Calibri"/>
                <w:kern w:val="2"/>
                <w:sz w:val="24"/>
                <w:szCs w:val="24"/>
              </w:rPr>
              <w:t>20</w:t>
            </w:r>
            <w:r w:rsidRPr="00A35756">
              <w:rPr>
                <w:rFonts w:eastAsia="Calibri"/>
                <w:kern w:val="2"/>
                <w:sz w:val="24"/>
                <w:szCs w:val="24"/>
              </w:rPr>
              <w:t>.05.2024</w:t>
            </w:r>
          </w:p>
        </w:tc>
      </w:tr>
      <w:tr w:rsidR="008A142A" w:rsidRPr="00EA2E66" w:rsidTr="000114D2">
        <w:tc>
          <w:tcPr>
            <w:tcW w:w="567" w:type="dxa"/>
            <w:shd w:val="clear" w:color="auto" w:fill="auto"/>
          </w:tcPr>
          <w:p w:rsidR="008A142A" w:rsidRPr="00EA2E66" w:rsidRDefault="008A142A" w:rsidP="00FC171E">
            <w:pPr>
              <w:ind w:right="-57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8A142A" w:rsidRPr="00EA2E66" w:rsidRDefault="008A142A" w:rsidP="00445AEB">
            <w:pPr>
              <w:ind w:right="-57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Включить предложения главных распорядителей бюджетных средств в проект </w:t>
            </w:r>
            <w:r w:rsidRPr="00320573">
              <w:rPr>
                <w:rFonts w:eastAsia="Calibri"/>
                <w:sz w:val="24"/>
                <w:szCs w:val="24"/>
              </w:rPr>
              <w:t>решени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320573">
              <w:rPr>
                <w:rFonts w:eastAsia="Calibri"/>
                <w:sz w:val="24"/>
                <w:szCs w:val="24"/>
              </w:rPr>
              <w:t xml:space="preserve"> Н</w:t>
            </w:r>
            <w:r w:rsidRPr="00320573">
              <w:rPr>
                <w:rFonts w:eastAsia="Calibri"/>
                <w:sz w:val="24"/>
                <w:szCs w:val="24"/>
              </w:rPr>
              <w:t>о</w:t>
            </w:r>
            <w:r w:rsidRPr="00320573">
              <w:rPr>
                <w:rFonts w:eastAsia="Calibri"/>
                <w:sz w:val="24"/>
                <w:szCs w:val="24"/>
              </w:rPr>
              <w:t>вошахтинской городской Думы</w:t>
            </w:r>
            <w:r>
              <w:rPr>
                <w:rFonts w:eastAsia="Calibri"/>
                <w:sz w:val="24"/>
                <w:szCs w:val="24"/>
              </w:rPr>
              <w:t xml:space="preserve"> о </w:t>
            </w:r>
            <w:r w:rsidRPr="00320573">
              <w:rPr>
                <w:rFonts w:eastAsia="Calibri"/>
                <w:sz w:val="24"/>
                <w:szCs w:val="24"/>
              </w:rPr>
              <w:t>внесении изменений в решение Новошахтинской горо</w:t>
            </w:r>
            <w:r w:rsidRPr="00320573">
              <w:rPr>
                <w:rFonts w:eastAsia="Calibri"/>
                <w:sz w:val="24"/>
                <w:szCs w:val="24"/>
              </w:rPr>
              <w:t>д</w:t>
            </w:r>
            <w:r w:rsidRPr="00320573">
              <w:rPr>
                <w:rFonts w:eastAsia="Calibri"/>
                <w:sz w:val="24"/>
                <w:szCs w:val="24"/>
              </w:rPr>
              <w:t>ской Думы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20573">
              <w:rPr>
                <w:rFonts w:eastAsia="Calibri"/>
                <w:sz w:val="24"/>
                <w:szCs w:val="24"/>
              </w:rPr>
              <w:t>«О бюджете города Новошахтинска на 2024 год и на плановый период 2025 и 2026 годов»</w:t>
            </w:r>
          </w:p>
        </w:tc>
        <w:tc>
          <w:tcPr>
            <w:tcW w:w="2694" w:type="dxa"/>
            <w:shd w:val="clear" w:color="auto" w:fill="auto"/>
          </w:tcPr>
          <w:p w:rsidR="008A142A" w:rsidRPr="00EA2E66" w:rsidRDefault="007068AF" w:rsidP="00445AEB">
            <w:pPr>
              <w:widowControl w:val="0"/>
              <w:overflowPunct/>
              <w:adjustRightInd/>
              <w:spacing w:after="24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Финансовое управление</w:t>
            </w:r>
            <w:r w:rsidR="008A142A" w:rsidRPr="003F5E15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города Новошахтинска</w:t>
            </w:r>
          </w:p>
        </w:tc>
        <w:tc>
          <w:tcPr>
            <w:tcW w:w="2692" w:type="dxa"/>
            <w:shd w:val="clear" w:color="auto" w:fill="auto"/>
          </w:tcPr>
          <w:p w:rsidR="008A142A" w:rsidRPr="00EA2E66" w:rsidRDefault="007068AF" w:rsidP="00FC171E">
            <w:pPr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</w:t>
            </w:r>
            <w:r w:rsidR="008A142A" w:rsidRPr="003F5E15">
              <w:rPr>
                <w:rFonts w:eastAsia="Calibri"/>
                <w:kern w:val="2"/>
                <w:sz w:val="24"/>
                <w:szCs w:val="24"/>
              </w:rPr>
              <w:t>ри очередном внесени</w:t>
            </w:r>
            <w:r w:rsidR="008A142A">
              <w:rPr>
                <w:rFonts w:eastAsia="Calibri"/>
                <w:kern w:val="2"/>
                <w:sz w:val="24"/>
                <w:szCs w:val="24"/>
              </w:rPr>
              <w:t>и</w:t>
            </w:r>
            <w:r w:rsidR="008A142A" w:rsidRPr="003F5E15">
              <w:rPr>
                <w:rFonts w:eastAsia="Calibri"/>
                <w:kern w:val="2"/>
                <w:sz w:val="24"/>
                <w:szCs w:val="24"/>
              </w:rPr>
              <w:t xml:space="preserve"> изменений в бюджет города Новошахтинска</w:t>
            </w:r>
          </w:p>
        </w:tc>
      </w:tr>
    </w:tbl>
    <w:p w:rsidR="008A142A" w:rsidRDefault="008A142A" w:rsidP="008A142A">
      <w:pPr>
        <w:jc w:val="both"/>
        <w:rPr>
          <w:sz w:val="28"/>
          <w:szCs w:val="28"/>
        </w:rPr>
      </w:pPr>
    </w:p>
    <w:p w:rsidR="008A142A" w:rsidRDefault="008A142A" w:rsidP="005E0245">
      <w:pPr>
        <w:rPr>
          <w:sz w:val="28"/>
          <w:szCs w:val="28"/>
        </w:rPr>
      </w:pPr>
    </w:p>
    <w:p w:rsidR="002D32F0" w:rsidRPr="00EA2E66" w:rsidRDefault="002D32F0" w:rsidP="002D32F0">
      <w:pPr>
        <w:ind w:left="426"/>
        <w:jc w:val="both"/>
        <w:rPr>
          <w:sz w:val="28"/>
          <w:szCs w:val="28"/>
        </w:rPr>
      </w:pPr>
      <w:r w:rsidRPr="00EA2E66">
        <w:rPr>
          <w:sz w:val="28"/>
          <w:szCs w:val="28"/>
        </w:rPr>
        <w:t>Управляющий делами</w:t>
      </w:r>
    </w:p>
    <w:p w:rsidR="002D32F0" w:rsidRPr="00EA2E66" w:rsidRDefault="002D32F0" w:rsidP="002D32F0">
      <w:pPr>
        <w:ind w:left="426"/>
        <w:jc w:val="both"/>
        <w:rPr>
          <w:sz w:val="28"/>
          <w:szCs w:val="28"/>
        </w:rPr>
      </w:pPr>
      <w:r w:rsidRPr="00EA2E66">
        <w:rPr>
          <w:sz w:val="28"/>
          <w:szCs w:val="28"/>
        </w:rPr>
        <w:t xml:space="preserve">Администрации города                   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EA2E6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</w:t>
      </w:r>
      <w:r w:rsidRPr="00EA2E66">
        <w:rPr>
          <w:sz w:val="28"/>
          <w:szCs w:val="28"/>
        </w:rPr>
        <w:t>Ю.А. Лубенцов</w:t>
      </w:r>
    </w:p>
    <w:p w:rsidR="00502211" w:rsidRDefault="00502211" w:rsidP="005E0245">
      <w:pPr>
        <w:rPr>
          <w:b/>
          <w:sz w:val="16"/>
          <w:u w:val="single"/>
        </w:rPr>
        <w:sectPr w:rsidR="00502211" w:rsidSect="008A142A">
          <w:pgSz w:w="16838" w:h="11906" w:orient="landscape"/>
          <w:pgMar w:top="1701" w:right="536" w:bottom="567" w:left="426" w:header="720" w:footer="720" w:gutter="0"/>
          <w:cols w:space="720"/>
        </w:sectPr>
      </w:pPr>
    </w:p>
    <w:p w:rsidR="00F639B9" w:rsidRPr="005E0245" w:rsidRDefault="00F639B9" w:rsidP="008A142A"/>
    <w:sectPr w:rsidR="00F639B9" w:rsidRPr="005E0245" w:rsidSect="008A142A">
      <w:pgSz w:w="11906" w:h="16838"/>
      <w:pgMar w:top="1134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61" w:rsidRDefault="00356161">
      <w:r>
        <w:separator/>
      </w:r>
    </w:p>
  </w:endnote>
  <w:endnote w:type="continuationSeparator" w:id="0">
    <w:p w:rsidR="00356161" w:rsidRDefault="00356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61" w:rsidRDefault="00356161">
      <w:r>
        <w:separator/>
      </w:r>
    </w:p>
  </w:footnote>
  <w:footnote w:type="continuationSeparator" w:id="0">
    <w:p w:rsidR="00356161" w:rsidRDefault="00356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A142A"/>
    <w:rsid w:val="000114D2"/>
    <w:rsid w:val="000B17C2"/>
    <w:rsid w:val="000B18C0"/>
    <w:rsid w:val="001E2DCF"/>
    <w:rsid w:val="001F54CF"/>
    <w:rsid w:val="002C33E8"/>
    <w:rsid w:val="002D32F0"/>
    <w:rsid w:val="00355654"/>
    <w:rsid w:val="00356161"/>
    <w:rsid w:val="00415949"/>
    <w:rsid w:val="00430048"/>
    <w:rsid w:val="00463346"/>
    <w:rsid w:val="004A154F"/>
    <w:rsid w:val="004C5D22"/>
    <w:rsid w:val="004F5BBD"/>
    <w:rsid w:val="00502211"/>
    <w:rsid w:val="005152F0"/>
    <w:rsid w:val="005659AB"/>
    <w:rsid w:val="005E0245"/>
    <w:rsid w:val="00642FB7"/>
    <w:rsid w:val="006D0BCF"/>
    <w:rsid w:val="007068AF"/>
    <w:rsid w:val="00787750"/>
    <w:rsid w:val="007B4653"/>
    <w:rsid w:val="007B634F"/>
    <w:rsid w:val="007F7B05"/>
    <w:rsid w:val="00800429"/>
    <w:rsid w:val="008A142A"/>
    <w:rsid w:val="008B454F"/>
    <w:rsid w:val="008D0EB8"/>
    <w:rsid w:val="008E3194"/>
    <w:rsid w:val="00947849"/>
    <w:rsid w:val="009E712A"/>
    <w:rsid w:val="00A55756"/>
    <w:rsid w:val="00A65471"/>
    <w:rsid w:val="00A7293B"/>
    <w:rsid w:val="00AF006C"/>
    <w:rsid w:val="00B06A44"/>
    <w:rsid w:val="00B24431"/>
    <w:rsid w:val="00B72392"/>
    <w:rsid w:val="00B7272B"/>
    <w:rsid w:val="00C87F2B"/>
    <w:rsid w:val="00D207E8"/>
    <w:rsid w:val="00DA63B1"/>
    <w:rsid w:val="00DD0C83"/>
    <w:rsid w:val="00E04B8F"/>
    <w:rsid w:val="00E12CFF"/>
    <w:rsid w:val="00E218D3"/>
    <w:rsid w:val="00E2560E"/>
    <w:rsid w:val="00E34657"/>
    <w:rsid w:val="00E475EC"/>
    <w:rsid w:val="00EA0E19"/>
    <w:rsid w:val="00EB359B"/>
    <w:rsid w:val="00F4213A"/>
    <w:rsid w:val="00F639B9"/>
    <w:rsid w:val="00F7597E"/>
    <w:rsid w:val="00F9148F"/>
    <w:rsid w:val="00FC0815"/>
    <w:rsid w:val="00FC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0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2024-03-29T07:39:00Z</cp:lastPrinted>
  <dcterms:created xsi:type="dcterms:W3CDTF">2024-04-08T09:36:00Z</dcterms:created>
  <dcterms:modified xsi:type="dcterms:W3CDTF">2024-04-08T09:36:00Z</dcterms:modified>
</cp:coreProperties>
</file>