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3BB0" w:rsidRPr="00B93BB0" w:rsidRDefault="00CB3599" w:rsidP="00214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="00D24439" w:rsidRPr="00663F04">
        <w:rPr>
          <w:rFonts w:ascii="Times New Roman" w:hAnsi="Times New Roman"/>
          <w:sz w:val="24"/>
          <w:szCs w:val="24"/>
        </w:rPr>
        <w:t>–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B074BF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bookmarkStart w:id="0" w:name="_GoBack"/>
      <w:bookmarkEnd w:id="0"/>
      <w:r w:rsidR="00233B5B" w:rsidRPr="00A90A6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A41C79" w:rsidRPr="00A90A60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725F7B" w:rsidRPr="00A90A6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41C79" w:rsidRPr="00A90A60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725F7B" w:rsidRPr="00A90A6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33B5B" w:rsidRPr="00A90A60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 w:rsidRPr="00A90A60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B93BB0" w:rsidRPr="00A90A60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13C7A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663F04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663F04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 w:rsidRPr="00663F04">
        <w:rPr>
          <w:rFonts w:ascii="Times New Roman" w:hAnsi="Times New Roman" w:cs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 w:cs="Times New Roman"/>
          <w:sz w:val="24"/>
          <w:szCs w:val="24"/>
        </w:rPr>
        <w:t xml:space="preserve">по </w:t>
      </w:r>
      <w:r w:rsidR="008F0AAA" w:rsidRPr="008F0AAA">
        <w:rPr>
          <w:rFonts w:ascii="Times New Roman" w:hAnsi="Times New Roman"/>
          <w:sz w:val="24"/>
          <w:szCs w:val="24"/>
        </w:rPr>
        <w:t>докум</w:t>
      </w:r>
      <w:r w:rsidR="00A41C79">
        <w:rPr>
          <w:rFonts w:ascii="Times New Roman" w:hAnsi="Times New Roman"/>
          <w:sz w:val="24"/>
          <w:szCs w:val="24"/>
        </w:rPr>
        <w:t>е</w:t>
      </w:r>
      <w:r w:rsidR="00A41C79">
        <w:rPr>
          <w:rFonts w:ascii="Times New Roman" w:hAnsi="Times New Roman"/>
          <w:sz w:val="24"/>
          <w:szCs w:val="24"/>
        </w:rPr>
        <w:t>н</w:t>
      </w:r>
      <w:r w:rsidR="00A41C79">
        <w:rPr>
          <w:rFonts w:ascii="Times New Roman" w:hAnsi="Times New Roman"/>
          <w:sz w:val="24"/>
          <w:szCs w:val="24"/>
        </w:rPr>
        <w:t>тации по планировке территорий</w:t>
      </w:r>
      <w:r w:rsidR="00092CE2" w:rsidRPr="00663F04">
        <w:rPr>
          <w:rFonts w:ascii="Times New Roman" w:hAnsi="Times New Roman" w:cs="Times New Roman"/>
          <w:sz w:val="24"/>
          <w:szCs w:val="24"/>
        </w:rPr>
        <w:t>»</w:t>
      </w:r>
      <w:r w:rsidR="00D01115" w:rsidRPr="00663F04">
        <w:rPr>
          <w:rFonts w:ascii="Times New Roman" w:hAnsi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93BB0" w:rsidRPr="00B93BB0">
        <w:rPr>
          <w:rFonts w:ascii="Times New Roman" w:eastAsia="Times New Roman" w:hAnsi="Times New Roman" w:cs="Times New Roman"/>
          <w:snapToGrid w:val="0"/>
          <w:sz w:val="24"/>
          <w:szCs w:val="24"/>
        </w:rPr>
        <w:t>предоста</w:t>
      </w:r>
      <w:r w:rsidR="00B93BB0" w:rsidRPr="00B93BB0">
        <w:rPr>
          <w:rFonts w:ascii="Times New Roman" w:eastAsia="Times New Roman" w:hAnsi="Times New Roman" w:cs="Times New Roman"/>
          <w:snapToGrid w:val="0"/>
          <w:sz w:val="24"/>
          <w:szCs w:val="24"/>
        </w:rPr>
        <w:t>в</w:t>
      </w:r>
      <w:r w:rsidR="00B93BB0" w:rsidRPr="00B93BB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ленной заявителями </w:t>
      </w:r>
      <w:r w:rsidR="00B074BF" w:rsidRPr="00B93BB0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документации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 по планировке территорий (заказчики данной док</w:t>
      </w:r>
      <w:r w:rsidR="00B93BB0" w:rsidRPr="00B93BB0">
        <w:rPr>
          <w:rFonts w:ascii="Times New Roman" w:hAnsi="Times New Roman" w:cs="Times New Roman"/>
          <w:sz w:val="24"/>
          <w:szCs w:val="24"/>
        </w:rPr>
        <w:t>у</w:t>
      </w:r>
      <w:r w:rsidR="00B93BB0" w:rsidRPr="00B93BB0">
        <w:rPr>
          <w:rFonts w:ascii="Times New Roman" w:hAnsi="Times New Roman" w:cs="Times New Roman"/>
          <w:sz w:val="24"/>
          <w:szCs w:val="24"/>
        </w:rPr>
        <w:t>ментации):</w:t>
      </w:r>
    </w:p>
    <w:p w:rsidR="00B93BB0" w:rsidRPr="00B93BB0" w:rsidRDefault="00B93BB0" w:rsidP="00B93BB0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93BB0">
        <w:rPr>
          <w:rFonts w:ascii="Times New Roman" w:hAnsi="Times New Roman" w:cs="Times New Roman"/>
          <w:sz w:val="24"/>
          <w:szCs w:val="24"/>
        </w:rPr>
        <w:t>«Проект межевания территории в границах территориальной зоны ОД, огран</w:t>
      </w:r>
      <w:r w:rsidRPr="00B93BB0">
        <w:rPr>
          <w:rFonts w:ascii="Times New Roman" w:hAnsi="Times New Roman" w:cs="Times New Roman"/>
          <w:sz w:val="24"/>
          <w:szCs w:val="24"/>
        </w:rPr>
        <w:t>и</w:t>
      </w:r>
      <w:r w:rsidRPr="00B93BB0">
        <w:rPr>
          <w:rFonts w:ascii="Times New Roman" w:hAnsi="Times New Roman" w:cs="Times New Roman"/>
          <w:sz w:val="24"/>
          <w:szCs w:val="24"/>
        </w:rPr>
        <w:t xml:space="preserve">ченной с северной стороны ул. Гайдара, с южной стороны территориальной зоной  Р-3, с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93BB0">
        <w:rPr>
          <w:rFonts w:ascii="Times New Roman" w:hAnsi="Times New Roman" w:cs="Times New Roman"/>
          <w:sz w:val="24"/>
          <w:szCs w:val="24"/>
        </w:rPr>
        <w:t>западной стороны те</w:t>
      </w:r>
      <w:r>
        <w:rPr>
          <w:rFonts w:ascii="Times New Roman" w:hAnsi="Times New Roman" w:cs="Times New Roman"/>
          <w:sz w:val="24"/>
          <w:szCs w:val="24"/>
        </w:rPr>
        <w:t xml:space="preserve">рриториальными зонами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ИТ</w:t>
      </w:r>
      <w:proofErr w:type="gramEnd"/>
      <w:r>
        <w:rPr>
          <w:rFonts w:ascii="Times New Roman" w:hAnsi="Times New Roman" w:cs="Times New Roman"/>
          <w:sz w:val="24"/>
          <w:szCs w:val="24"/>
        </w:rPr>
        <w:t>, ОС, с</w:t>
      </w:r>
      <w:r w:rsidRPr="00B93BB0">
        <w:rPr>
          <w:rFonts w:ascii="Times New Roman" w:hAnsi="Times New Roman" w:cs="Times New Roman"/>
          <w:sz w:val="24"/>
          <w:szCs w:val="24"/>
        </w:rPr>
        <w:t xml:space="preserve"> восточной стороны территориал</w:t>
      </w:r>
      <w:r w:rsidRPr="00B93BB0">
        <w:rPr>
          <w:rFonts w:ascii="Times New Roman" w:hAnsi="Times New Roman" w:cs="Times New Roman"/>
          <w:sz w:val="24"/>
          <w:szCs w:val="24"/>
        </w:rPr>
        <w:t>ь</w:t>
      </w:r>
      <w:r w:rsidRPr="00B93BB0">
        <w:rPr>
          <w:rFonts w:ascii="Times New Roman" w:hAnsi="Times New Roman" w:cs="Times New Roman"/>
          <w:sz w:val="24"/>
          <w:szCs w:val="24"/>
        </w:rPr>
        <w:t xml:space="preserve">ными зонами ОС, Ж-1, ОЖ в г. Новошахтинск Ростовской области» </w:t>
      </w:r>
      <w:r>
        <w:rPr>
          <w:rFonts w:ascii="Times New Roman" w:hAnsi="Times New Roman" w:cs="Times New Roman"/>
          <w:sz w:val="24"/>
          <w:szCs w:val="24"/>
        </w:rPr>
        <w:t xml:space="preserve">(далее </w:t>
      </w:r>
      <w:r w:rsidRPr="00663F0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ПМ1) </w:t>
      </w:r>
      <w:r w:rsidRPr="00B93BB0">
        <w:rPr>
          <w:rFonts w:ascii="Times New Roman" w:hAnsi="Times New Roman" w:cs="Times New Roman"/>
          <w:sz w:val="24"/>
          <w:szCs w:val="24"/>
        </w:rPr>
        <w:t>(зака</w:t>
      </w:r>
      <w:r w:rsidRPr="00B93BB0">
        <w:rPr>
          <w:rFonts w:ascii="Times New Roman" w:hAnsi="Times New Roman" w:cs="Times New Roman"/>
          <w:sz w:val="24"/>
          <w:szCs w:val="24"/>
        </w:rPr>
        <w:t>з</w:t>
      </w:r>
      <w:r w:rsidRPr="00B93BB0">
        <w:rPr>
          <w:rFonts w:ascii="Times New Roman" w:hAnsi="Times New Roman" w:cs="Times New Roman"/>
          <w:sz w:val="24"/>
          <w:szCs w:val="24"/>
        </w:rPr>
        <w:t xml:space="preserve">чик документации Яковенко </w:t>
      </w:r>
      <w:r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Михаил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B93BB0">
        <w:rPr>
          <w:rFonts w:ascii="Times New Roman" w:hAnsi="Times New Roman" w:cs="Times New Roman"/>
          <w:spacing w:val="-3"/>
          <w:sz w:val="24"/>
          <w:szCs w:val="24"/>
        </w:rPr>
        <w:t>Владимирович);</w:t>
      </w:r>
    </w:p>
    <w:p w:rsidR="00B93BB0" w:rsidRPr="00B93BB0" w:rsidRDefault="00B93BB0" w:rsidP="00B93BB0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B93BB0">
        <w:rPr>
          <w:rFonts w:ascii="Times New Roman" w:hAnsi="Times New Roman" w:cs="Times New Roman"/>
          <w:sz w:val="24"/>
          <w:szCs w:val="24"/>
        </w:rPr>
        <w:t>«Проект межевания территории, входящей в участок градостроительного зон</w:t>
      </w:r>
      <w:r w:rsidRPr="00B93BB0">
        <w:rPr>
          <w:rFonts w:ascii="Times New Roman" w:hAnsi="Times New Roman" w:cs="Times New Roman"/>
          <w:sz w:val="24"/>
          <w:szCs w:val="24"/>
        </w:rPr>
        <w:t>и</w:t>
      </w:r>
      <w:r w:rsidRPr="00B93BB0">
        <w:rPr>
          <w:rFonts w:ascii="Times New Roman" w:hAnsi="Times New Roman" w:cs="Times New Roman"/>
          <w:sz w:val="24"/>
          <w:szCs w:val="24"/>
        </w:rPr>
        <w:t>рования территориальной зоны общественно-деловой застройки, включающей земельные участки по улице Радио: 36Б, 36Ж, 36В в городе   Но</w:t>
      </w:r>
      <w:r>
        <w:rPr>
          <w:rFonts w:ascii="Times New Roman" w:hAnsi="Times New Roman" w:cs="Times New Roman"/>
          <w:sz w:val="24"/>
          <w:szCs w:val="24"/>
        </w:rPr>
        <w:t>вошахтинске Ростовской области»</w:t>
      </w:r>
      <w:r w:rsidRPr="00B93B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93BB0">
        <w:rPr>
          <w:rFonts w:ascii="Times New Roman" w:hAnsi="Times New Roman" w:cs="Times New Roman"/>
          <w:sz w:val="24"/>
          <w:szCs w:val="24"/>
        </w:rPr>
        <w:t>(заказчики документации Второв</w:t>
      </w:r>
      <w:r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Юрий Александрович и </w:t>
      </w:r>
      <w:proofErr w:type="spellStart"/>
      <w:r w:rsidRPr="00B93BB0">
        <w:rPr>
          <w:rFonts w:ascii="Times New Roman" w:hAnsi="Times New Roman" w:cs="Times New Roman"/>
          <w:spacing w:val="-3"/>
          <w:sz w:val="24"/>
          <w:szCs w:val="24"/>
        </w:rPr>
        <w:t>Меликян</w:t>
      </w:r>
      <w:proofErr w:type="spellEnd"/>
      <w:r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proofErr w:type="spellStart"/>
      <w:r w:rsidRPr="00B93BB0">
        <w:rPr>
          <w:rFonts w:ascii="Times New Roman" w:hAnsi="Times New Roman" w:cs="Times New Roman"/>
          <w:spacing w:val="-3"/>
          <w:sz w:val="24"/>
          <w:szCs w:val="24"/>
        </w:rPr>
        <w:t>Ануш</w:t>
      </w:r>
      <w:proofErr w:type="spellEnd"/>
      <w:r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proofErr w:type="spellStart"/>
      <w:r w:rsidRPr="00B93BB0">
        <w:rPr>
          <w:rFonts w:ascii="Times New Roman" w:hAnsi="Times New Roman" w:cs="Times New Roman"/>
          <w:spacing w:val="-3"/>
          <w:sz w:val="24"/>
          <w:szCs w:val="24"/>
        </w:rPr>
        <w:t>Артушовна</w:t>
      </w:r>
      <w:proofErr w:type="spellEnd"/>
      <w:r w:rsidRPr="00B93BB0">
        <w:rPr>
          <w:rFonts w:ascii="Times New Roman" w:hAnsi="Times New Roman" w:cs="Times New Roman"/>
          <w:sz w:val="24"/>
          <w:szCs w:val="24"/>
        </w:rPr>
        <w:t>);</w:t>
      </w:r>
    </w:p>
    <w:p w:rsidR="00B93BB0" w:rsidRPr="00B93BB0" w:rsidRDefault="00B93BB0" w:rsidP="00B93BB0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93BB0">
        <w:rPr>
          <w:rFonts w:ascii="Times New Roman" w:hAnsi="Times New Roman" w:cs="Times New Roman"/>
          <w:sz w:val="24"/>
          <w:szCs w:val="24"/>
        </w:rPr>
        <w:t xml:space="preserve"> </w:t>
      </w:r>
      <w:r w:rsidRPr="00B93BB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B93BB0">
        <w:rPr>
          <w:rFonts w:ascii="Times New Roman" w:hAnsi="Times New Roman" w:cs="Times New Roman"/>
          <w:sz w:val="24"/>
          <w:szCs w:val="24"/>
        </w:rPr>
        <w:t xml:space="preserve">«Документация по планировке территории – проект планировки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3BB0">
        <w:rPr>
          <w:rFonts w:ascii="Times New Roman" w:hAnsi="Times New Roman" w:cs="Times New Roman"/>
          <w:sz w:val="24"/>
          <w:szCs w:val="24"/>
        </w:rPr>
        <w:t>проект меж</w:t>
      </w:r>
      <w:r w:rsidRPr="00B93BB0">
        <w:rPr>
          <w:rFonts w:ascii="Times New Roman" w:hAnsi="Times New Roman" w:cs="Times New Roman"/>
          <w:sz w:val="24"/>
          <w:szCs w:val="24"/>
        </w:rPr>
        <w:t>е</w:t>
      </w:r>
      <w:r w:rsidRPr="00B93BB0">
        <w:rPr>
          <w:rFonts w:ascii="Times New Roman" w:hAnsi="Times New Roman" w:cs="Times New Roman"/>
          <w:sz w:val="24"/>
          <w:szCs w:val="24"/>
        </w:rPr>
        <w:t>вания территории квартала, ограниченного улицей Харьковской и внутриквартальными проездами в пределах функциональной зоны застройки  малоэтажными  жилыми  домами  в городе  Новошахтинске  Ростовской области»</w:t>
      </w:r>
      <w:r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ППМ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93BB0">
        <w:rPr>
          <w:rFonts w:ascii="Times New Roman" w:hAnsi="Times New Roman" w:cs="Times New Roman"/>
          <w:sz w:val="24"/>
          <w:szCs w:val="24"/>
        </w:rPr>
        <w:t>(заказчик документации</w:t>
      </w:r>
      <w:r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Черноусов Евгений Сергеевич);</w:t>
      </w:r>
    </w:p>
    <w:p w:rsidR="00B93BB0" w:rsidRPr="00B93BB0" w:rsidRDefault="00E4766F" w:rsidP="00B93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«Документация  по планировке территории – проект планировки и межевания  </w:t>
      </w:r>
      <w:r w:rsidR="00B93BB0">
        <w:rPr>
          <w:rFonts w:ascii="Times New Roman" w:hAnsi="Times New Roman" w:cs="Times New Roman"/>
          <w:sz w:val="24"/>
          <w:szCs w:val="24"/>
        </w:rPr>
        <w:t xml:space="preserve">  </w:t>
      </w:r>
      <w:r w:rsidR="00B93BB0" w:rsidRPr="00B93BB0">
        <w:rPr>
          <w:rFonts w:ascii="Times New Roman" w:hAnsi="Times New Roman" w:cs="Times New Roman"/>
          <w:sz w:val="24"/>
          <w:szCs w:val="24"/>
        </w:rPr>
        <w:t>территории в  юго-восточной части производственной функциональной зоны, ограниче</w:t>
      </w:r>
      <w:r w:rsidR="00B93BB0" w:rsidRPr="00B93BB0">
        <w:rPr>
          <w:rFonts w:ascii="Times New Roman" w:hAnsi="Times New Roman" w:cs="Times New Roman"/>
          <w:sz w:val="24"/>
          <w:szCs w:val="24"/>
        </w:rPr>
        <w:t>н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ной ул. Газопроводная и проездами  в г. Новошахтинске Ростовской области» </w:t>
      </w:r>
      <w:r w:rsidR="00B93BB0">
        <w:rPr>
          <w:rFonts w:ascii="Times New Roman" w:hAnsi="Times New Roman" w:cs="Times New Roman"/>
          <w:sz w:val="24"/>
          <w:szCs w:val="24"/>
        </w:rPr>
        <w:t>(далее – ППМ</w:t>
      </w:r>
      <w:proofErr w:type="gramStart"/>
      <w:r w:rsidR="00B93BB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B93BB0">
        <w:rPr>
          <w:rFonts w:ascii="Times New Roman" w:hAnsi="Times New Roman" w:cs="Times New Roman"/>
          <w:sz w:val="24"/>
          <w:szCs w:val="24"/>
        </w:rPr>
        <w:t xml:space="preserve">) 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(заказчик документации </w:t>
      </w:r>
      <w:proofErr w:type="spellStart"/>
      <w:r w:rsidR="00B93BB0" w:rsidRPr="00B93BB0">
        <w:rPr>
          <w:rFonts w:ascii="Times New Roman" w:hAnsi="Times New Roman" w:cs="Times New Roman"/>
          <w:spacing w:val="-3"/>
          <w:sz w:val="24"/>
          <w:szCs w:val="24"/>
        </w:rPr>
        <w:t>Коломыйцева</w:t>
      </w:r>
      <w:proofErr w:type="spellEnd"/>
      <w:r w:rsidR="00B93BB0"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Светлана Дмитриевна</w:t>
      </w:r>
      <w:r w:rsidR="00B93BB0" w:rsidRPr="00B93BB0">
        <w:rPr>
          <w:rFonts w:ascii="Times New Roman" w:hAnsi="Times New Roman" w:cs="Times New Roman"/>
          <w:sz w:val="24"/>
          <w:szCs w:val="24"/>
        </w:rPr>
        <w:t>);</w:t>
      </w:r>
    </w:p>
    <w:p w:rsidR="00B93BB0" w:rsidRPr="00B93BB0" w:rsidRDefault="00E4766F" w:rsidP="00B93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«Документация  по планировке территории – проект межевания территории, входящей в участок градостроительного зонирования производственно-коммерческой территориальной зоны (ПК/24) в г. Новошахтинске Ростовской области» </w:t>
      </w:r>
      <w:r w:rsidR="00B93BB0">
        <w:rPr>
          <w:rFonts w:ascii="Times New Roman" w:hAnsi="Times New Roman" w:cs="Times New Roman"/>
          <w:sz w:val="24"/>
          <w:szCs w:val="24"/>
        </w:rPr>
        <w:t xml:space="preserve">(далее – ПМ3) 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(заказчик документации </w:t>
      </w:r>
      <w:proofErr w:type="spellStart"/>
      <w:r w:rsidR="00B93BB0" w:rsidRPr="00B93BB0">
        <w:rPr>
          <w:rFonts w:ascii="Times New Roman" w:hAnsi="Times New Roman" w:cs="Times New Roman"/>
          <w:spacing w:val="-3"/>
          <w:sz w:val="24"/>
          <w:szCs w:val="24"/>
        </w:rPr>
        <w:t>Слабкий</w:t>
      </w:r>
      <w:proofErr w:type="spellEnd"/>
      <w:r w:rsidR="00B93BB0"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Тимофей Борисович</w:t>
      </w:r>
      <w:r w:rsidR="00B93BB0" w:rsidRPr="00B93BB0">
        <w:rPr>
          <w:rFonts w:ascii="Times New Roman" w:hAnsi="Times New Roman" w:cs="Times New Roman"/>
          <w:sz w:val="24"/>
          <w:szCs w:val="24"/>
        </w:rPr>
        <w:t>);</w:t>
      </w:r>
    </w:p>
    <w:p w:rsidR="00B93BB0" w:rsidRPr="00B93BB0" w:rsidRDefault="00E4766F" w:rsidP="00B93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B93BB0" w:rsidRPr="00B93BB0">
        <w:rPr>
          <w:rFonts w:ascii="Times New Roman" w:hAnsi="Times New Roman" w:cs="Times New Roman"/>
          <w:sz w:val="24"/>
          <w:szCs w:val="24"/>
        </w:rPr>
        <w:t>«Проект межевания территории в пределах участка градостроительного зонир</w:t>
      </w:r>
      <w:r w:rsidR="00B93BB0" w:rsidRPr="00B93BB0">
        <w:rPr>
          <w:rFonts w:ascii="Times New Roman" w:hAnsi="Times New Roman" w:cs="Times New Roman"/>
          <w:sz w:val="24"/>
          <w:szCs w:val="24"/>
        </w:rPr>
        <w:t>о</w:t>
      </w:r>
      <w:r w:rsidR="00B93BB0" w:rsidRPr="00B93BB0">
        <w:rPr>
          <w:rFonts w:ascii="Times New Roman" w:hAnsi="Times New Roman" w:cs="Times New Roman"/>
          <w:sz w:val="24"/>
          <w:szCs w:val="24"/>
        </w:rPr>
        <w:t>вания производственно-коммерческой территориальной зоны (ПК/39) в городе Новоша</w:t>
      </w:r>
      <w:r w:rsidR="00B93BB0" w:rsidRPr="00B93BB0">
        <w:rPr>
          <w:rFonts w:ascii="Times New Roman" w:hAnsi="Times New Roman" w:cs="Times New Roman"/>
          <w:sz w:val="24"/>
          <w:szCs w:val="24"/>
        </w:rPr>
        <w:t>х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тинске Ростовской области» </w:t>
      </w:r>
      <w:r w:rsidR="00B93BB0">
        <w:rPr>
          <w:rFonts w:ascii="Times New Roman" w:hAnsi="Times New Roman" w:cs="Times New Roman"/>
          <w:sz w:val="24"/>
          <w:szCs w:val="24"/>
        </w:rPr>
        <w:t>(далее – ПМ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B93BB0">
        <w:rPr>
          <w:rFonts w:ascii="Times New Roman" w:hAnsi="Times New Roman" w:cs="Times New Roman"/>
          <w:sz w:val="24"/>
          <w:szCs w:val="24"/>
        </w:rPr>
        <w:t xml:space="preserve">) </w:t>
      </w:r>
      <w:r w:rsidR="00B93BB0" w:rsidRPr="00B93BB0">
        <w:rPr>
          <w:rFonts w:ascii="Times New Roman" w:hAnsi="Times New Roman" w:cs="Times New Roman"/>
          <w:sz w:val="24"/>
          <w:szCs w:val="24"/>
        </w:rPr>
        <w:t>(заказчик документа</w:t>
      </w:r>
      <w:r w:rsidR="00B93BB0">
        <w:rPr>
          <w:rFonts w:ascii="Times New Roman" w:hAnsi="Times New Roman" w:cs="Times New Roman"/>
          <w:sz w:val="24"/>
          <w:szCs w:val="24"/>
        </w:rPr>
        <w:t>ции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BB0" w:rsidRPr="00B93BB0">
        <w:rPr>
          <w:rFonts w:ascii="Times New Roman" w:hAnsi="Times New Roman" w:cs="Times New Roman"/>
          <w:spacing w:val="-3"/>
          <w:sz w:val="24"/>
          <w:szCs w:val="24"/>
        </w:rPr>
        <w:t>Слабкий</w:t>
      </w:r>
      <w:proofErr w:type="spellEnd"/>
      <w:r w:rsidR="00B93BB0"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Тимофей Б</w:t>
      </w:r>
      <w:r w:rsidR="00B93BB0" w:rsidRPr="00B93BB0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="00B93BB0" w:rsidRPr="00B93BB0">
        <w:rPr>
          <w:rFonts w:ascii="Times New Roman" w:hAnsi="Times New Roman" w:cs="Times New Roman"/>
          <w:spacing w:val="-3"/>
          <w:sz w:val="24"/>
          <w:szCs w:val="24"/>
        </w:rPr>
        <w:t>рисович</w:t>
      </w:r>
      <w:r w:rsidR="00B93BB0" w:rsidRPr="00B93BB0">
        <w:rPr>
          <w:rFonts w:ascii="Times New Roman" w:hAnsi="Times New Roman" w:cs="Times New Roman"/>
          <w:sz w:val="24"/>
          <w:szCs w:val="24"/>
        </w:rPr>
        <w:t>);</w:t>
      </w:r>
    </w:p>
    <w:p w:rsidR="00B93BB0" w:rsidRPr="00B93BB0" w:rsidRDefault="00B93BB0" w:rsidP="00B93BB0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93BB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766F">
        <w:rPr>
          <w:rFonts w:ascii="Times New Roman" w:hAnsi="Times New Roman" w:cs="Times New Roman"/>
          <w:b/>
          <w:sz w:val="24"/>
          <w:szCs w:val="24"/>
        </w:rPr>
        <w:t>7)</w:t>
      </w:r>
      <w:r w:rsidRPr="00B93B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3BB0">
        <w:rPr>
          <w:rFonts w:ascii="Times New Roman" w:hAnsi="Times New Roman" w:cs="Times New Roman"/>
          <w:sz w:val="24"/>
          <w:szCs w:val="24"/>
        </w:rPr>
        <w:t xml:space="preserve">Документация по планировке территории – проект межевания в пределах участка градостроительного зонирования территориальной общественно-деловой зоны (ОД/39) в городе Новошахтинске Ростовской области» </w:t>
      </w:r>
      <w:r>
        <w:rPr>
          <w:rFonts w:ascii="Times New Roman" w:hAnsi="Times New Roman" w:cs="Times New Roman"/>
          <w:sz w:val="24"/>
          <w:szCs w:val="24"/>
        </w:rPr>
        <w:t>(далее – ПМ</w:t>
      </w:r>
      <w:r w:rsidR="00E4766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3BB0">
        <w:rPr>
          <w:rFonts w:ascii="Times New Roman" w:hAnsi="Times New Roman" w:cs="Times New Roman"/>
          <w:sz w:val="24"/>
          <w:szCs w:val="24"/>
        </w:rPr>
        <w:t xml:space="preserve"> (заказчик  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B93BB0">
        <w:rPr>
          <w:rFonts w:ascii="Times New Roman" w:hAnsi="Times New Roman" w:cs="Times New Roman"/>
          <w:spacing w:val="-3"/>
          <w:sz w:val="24"/>
          <w:szCs w:val="24"/>
        </w:rPr>
        <w:t>Галиулин</w:t>
      </w:r>
      <w:proofErr w:type="spellEnd"/>
      <w:r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B93BB0">
        <w:rPr>
          <w:rFonts w:ascii="Times New Roman" w:hAnsi="Times New Roman" w:cs="Times New Roman"/>
          <w:spacing w:val="-3"/>
          <w:sz w:val="24"/>
          <w:szCs w:val="24"/>
        </w:rPr>
        <w:t>Равиль</w:t>
      </w:r>
      <w:proofErr w:type="spellEnd"/>
      <w:r w:rsidRPr="00B93BB0">
        <w:rPr>
          <w:rFonts w:ascii="Times New Roman" w:hAnsi="Times New Roman" w:cs="Times New Roman"/>
          <w:spacing w:val="-3"/>
          <w:sz w:val="24"/>
          <w:szCs w:val="24"/>
        </w:rPr>
        <w:t xml:space="preserve"> Шамильевич);</w:t>
      </w:r>
    </w:p>
    <w:p w:rsidR="00B93BB0" w:rsidRPr="00E4766F" w:rsidRDefault="00E4766F" w:rsidP="002144A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B93BB0" w:rsidRPr="00B93BB0">
        <w:rPr>
          <w:rFonts w:ascii="Times New Roman" w:hAnsi="Times New Roman" w:cs="Times New Roman"/>
          <w:sz w:val="24"/>
          <w:szCs w:val="24"/>
        </w:rPr>
        <w:t>«Проект по внесению изменений в «Проект планировки и межевания территории квартала, ограниченного улицами Садовая, Горняцкая и проспектом Ленина в городе Н</w:t>
      </w:r>
      <w:r w:rsidR="00B93BB0" w:rsidRPr="00B93BB0">
        <w:rPr>
          <w:rFonts w:ascii="Times New Roman" w:hAnsi="Times New Roman" w:cs="Times New Roman"/>
          <w:sz w:val="24"/>
          <w:szCs w:val="24"/>
        </w:rPr>
        <w:t>о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вошахтинске Ростовской области» </w:t>
      </w:r>
      <w:r w:rsidR="00B93BB0">
        <w:rPr>
          <w:rFonts w:ascii="Times New Roman" w:hAnsi="Times New Roman" w:cs="Times New Roman"/>
          <w:sz w:val="24"/>
          <w:szCs w:val="24"/>
        </w:rPr>
        <w:t xml:space="preserve">(далее </w:t>
      </w:r>
      <w:r>
        <w:rPr>
          <w:rFonts w:ascii="Times New Roman" w:hAnsi="Times New Roman" w:cs="Times New Roman"/>
          <w:sz w:val="24"/>
          <w:szCs w:val="24"/>
        </w:rPr>
        <w:t xml:space="preserve">– проект корректировки ППМ) </w:t>
      </w:r>
      <w:r w:rsidR="00B93BB0" w:rsidRPr="00B93BB0">
        <w:rPr>
          <w:rFonts w:ascii="Times New Roman" w:hAnsi="Times New Roman" w:cs="Times New Roman"/>
          <w:sz w:val="24"/>
          <w:szCs w:val="24"/>
        </w:rPr>
        <w:t>(заказч</w:t>
      </w:r>
      <w:r w:rsidR="00B93BB0">
        <w:rPr>
          <w:rFonts w:ascii="Times New Roman" w:hAnsi="Times New Roman" w:cs="Times New Roman"/>
          <w:sz w:val="24"/>
          <w:szCs w:val="24"/>
        </w:rPr>
        <w:t>ик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 </w:t>
      </w:r>
      <w:r w:rsidR="00B93BB0" w:rsidRPr="00E4766F">
        <w:rPr>
          <w:rFonts w:ascii="Times New Roman" w:hAnsi="Times New Roman" w:cs="Times New Roman"/>
          <w:sz w:val="24"/>
          <w:szCs w:val="24"/>
        </w:rPr>
        <w:t>док</w:t>
      </w:r>
      <w:r w:rsidR="00B93BB0" w:rsidRPr="00E4766F">
        <w:rPr>
          <w:rFonts w:ascii="Times New Roman" w:hAnsi="Times New Roman" w:cs="Times New Roman"/>
          <w:sz w:val="24"/>
          <w:szCs w:val="24"/>
        </w:rPr>
        <w:t>у</w:t>
      </w:r>
      <w:r w:rsidR="00B93BB0" w:rsidRPr="00E4766F">
        <w:rPr>
          <w:rFonts w:ascii="Times New Roman" w:hAnsi="Times New Roman" w:cs="Times New Roman"/>
          <w:sz w:val="24"/>
          <w:szCs w:val="24"/>
          <w:u w:val="single"/>
        </w:rPr>
        <w:t xml:space="preserve">ментации </w:t>
      </w:r>
      <w:proofErr w:type="spellStart"/>
      <w:r w:rsidR="00B93BB0" w:rsidRPr="00E4766F">
        <w:rPr>
          <w:rFonts w:ascii="Times New Roman" w:hAnsi="Times New Roman" w:cs="Times New Roman"/>
          <w:spacing w:val="-3"/>
          <w:sz w:val="24"/>
          <w:szCs w:val="24"/>
          <w:u w:val="single"/>
        </w:rPr>
        <w:t>Галиулин</w:t>
      </w:r>
      <w:proofErr w:type="spellEnd"/>
      <w:r w:rsidR="00B93BB0" w:rsidRPr="00E4766F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proofErr w:type="spellStart"/>
      <w:r w:rsidR="00B93BB0" w:rsidRPr="00E4766F">
        <w:rPr>
          <w:rFonts w:ascii="Times New Roman" w:hAnsi="Times New Roman" w:cs="Times New Roman"/>
          <w:spacing w:val="-3"/>
          <w:sz w:val="24"/>
          <w:szCs w:val="24"/>
          <w:u w:val="single"/>
        </w:rPr>
        <w:t>Равиль</w:t>
      </w:r>
      <w:proofErr w:type="spellEnd"/>
      <w:r w:rsidR="00B93BB0" w:rsidRPr="00E4766F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proofErr w:type="spellStart"/>
      <w:r w:rsidR="00B93BB0" w:rsidRPr="00E4766F">
        <w:rPr>
          <w:rFonts w:ascii="Times New Roman" w:hAnsi="Times New Roman" w:cs="Times New Roman"/>
          <w:spacing w:val="-3"/>
          <w:sz w:val="24"/>
          <w:szCs w:val="24"/>
          <w:u w:val="single"/>
        </w:rPr>
        <w:t>Шамильевич</w:t>
      </w:r>
      <w:proofErr w:type="spellEnd"/>
      <w:r w:rsidR="00B93BB0" w:rsidRPr="00E4766F">
        <w:rPr>
          <w:rFonts w:ascii="Times New Roman" w:hAnsi="Times New Roman" w:cs="Times New Roman"/>
          <w:spacing w:val="-3"/>
          <w:sz w:val="24"/>
          <w:szCs w:val="24"/>
          <w:u w:val="single"/>
        </w:rPr>
        <w:t>).</w:t>
      </w:r>
      <w:r>
        <w:rPr>
          <w:rFonts w:ascii="Times New Roman" w:hAnsi="Times New Roman" w:cs="Times New Roman"/>
          <w:spacing w:val="-3"/>
          <w:sz w:val="24"/>
          <w:szCs w:val="24"/>
        </w:rPr>
        <w:t>_________________________________________</w:t>
      </w:r>
    </w:p>
    <w:p w:rsidR="00F535B6" w:rsidRPr="00E4766F" w:rsidRDefault="0083156D" w:rsidP="002144A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A41C79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</w:t>
      </w:r>
      <w:r w:rsidR="00A41C79">
        <w:rPr>
          <w:rFonts w:ascii="Times New Roman" w:hAnsi="Times New Roman" w:cs="Times New Roman"/>
          <w:snapToGrid w:val="0"/>
        </w:rPr>
        <w:t>их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2144A2">
      <w:pPr>
        <w:pStyle w:val="ConsPlusNonformat"/>
        <w:ind w:left="-851" w:right="-1"/>
        <w:jc w:val="center"/>
        <w:rPr>
          <w:rFonts w:ascii="Times New Roman" w:hAnsi="Times New Roman" w:cs="Times New Roman"/>
          <w:snapToGrid w:val="0"/>
        </w:rPr>
      </w:pPr>
    </w:p>
    <w:p w:rsidR="00C34B49" w:rsidRPr="00B00265" w:rsidRDefault="00F535B6" w:rsidP="002144A2">
      <w:pPr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B001C7" w:rsidRPr="00B00265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E4766F" w:rsidRPr="00B00265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725F7B" w:rsidRPr="00B0026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00265" w:rsidRDefault="00B00265" w:rsidP="002144A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2144A2">
        <w:rPr>
          <w:rFonts w:ascii="Times New Roman" w:hAnsi="Times New Roman"/>
          <w:sz w:val="24"/>
          <w:szCs w:val="24"/>
        </w:rPr>
        <w:t xml:space="preserve"> </w:t>
      </w:r>
      <w:r w:rsidRPr="00B00265">
        <w:rPr>
          <w:rFonts w:ascii="Times New Roman" w:hAnsi="Times New Roman"/>
          <w:sz w:val="24"/>
          <w:szCs w:val="24"/>
        </w:rPr>
        <w:t>Заказчиками документации по планировке территорий являются физические  лица, что не противоречит положениям части 8 статьи 45 Градостроительного кодекса Росси</w:t>
      </w:r>
      <w:r w:rsidRPr="00B00265">
        <w:rPr>
          <w:rFonts w:ascii="Times New Roman" w:hAnsi="Times New Roman"/>
          <w:sz w:val="24"/>
          <w:szCs w:val="24"/>
        </w:rPr>
        <w:t>й</w:t>
      </w:r>
      <w:r w:rsidRPr="00B00265">
        <w:rPr>
          <w:rFonts w:ascii="Times New Roman" w:hAnsi="Times New Roman"/>
          <w:sz w:val="24"/>
          <w:szCs w:val="24"/>
        </w:rPr>
        <w:t>ской Федерации. Предоставленная документация разработана за счет собственных средств физических лиц.</w:t>
      </w:r>
    </w:p>
    <w:p w:rsidR="002144A2" w:rsidRPr="00E4766F" w:rsidRDefault="002144A2" w:rsidP="002144A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Pr="002144A2">
        <w:rPr>
          <w:rFonts w:ascii="Times New Roman" w:hAnsi="Times New Roman" w:cs="Times New Roman"/>
          <w:snapToGrid w:val="0"/>
          <w:sz w:val="24"/>
          <w:szCs w:val="24"/>
        </w:rPr>
        <w:t xml:space="preserve">Заявленная на общественные обсуждения </w:t>
      </w:r>
      <w:r w:rsidRPr="002144A2">
        <w:rPr>
          <w:rFonts w:ascii="Times New Roman" w:hAnsi="Times New Roman"/>
          <w:sz w:val="24"/>
          <w:szCs w:val="24"/>
        </w:rPr>
        <w:t xml:space="preserve">документация по планировке территорий </w:t>
      </w:r>
      <w:r w:rsidRPr="002144A2">
        <w:rPr>
          <w:rFonts w:ascii="Times New Roman" w:hAnsi="Times New Roman" w:cs="Times New Roman"/>
          <w:sz w:val="24"/>
          <w:szCs w:val="24"/>
        </w:rPr>
        <w:t xml:space="preserve">подготовлена в  соответствии с </w:t>
      </w:r>
      <w:r w:rsidRPr="00E05065">
        <w:rPr>
          <w:rFonts w:ascii="Times New Roman" w:hAnsi="Times New Roman" w:cs="Times New Roman"/>
          <w:sz w:val="24"/>
          <w:szCs w:val="24"/>
        </w:rPr>
        <w:t>Генеральным планом</w:t>
      </w:r>
      <w:r w:rsidRPr="002144A2">
        <w:rPr>
          <w:rFonts w:ascii="Times New Roman" w:hAnsi="Times New Roman" w:cs="Times New Roman"/>
          <w:sz w:val="24"/>
          <w:szCs w:val="24"/>
        </w:rPr>
        <w:t xml:space="preserve"> городского округа муниципального образования «Город Новошахтинск» на 2006 – 2030 годы</w:t>
      </w:r>
      <w:r w:rsidR="00E05065">
        <w:rPr>
          <w:rFonts w:ascii="Times New Roman" w:hAnsi="Times New Roman" w:cs="Times New Roman"/>
          <w:sz w:val="24"/>
          <w:szCs w:val="24"/>
        </w:rPr>
        <w:t xml:space="preserve"> (далее – Генеральный план)</w:t>
      </w:r>
      <w:r w:rsidRPr="002144A2">
        <w:rPr>
          <w:rFonts w:ascii="Times New Roman" w:hAnsi="Times New Roman" w:cs="Times New Roman"/>
          <w:sz w:val="24"/>
          <w:szCs w:val="24"/>
        </w:rPr>
        <w:t>, правилами землепользования и застройки муниципального образования «Город Новоша</w:t>
      </w:r>
      <w:r w:rsidRPr="002144A2">
        <w:rPr>
          <w:rFonts w:ascii="Times New Roman" w:hAnsi="Times New Roman" w:cs="Times New Roman"/>
          <w:sz w:val="24"/>
          <w:szCs w:val="24"/>
        </w:rPr>
        <w:t>х</w:t>
      </w:r>
      <w:r w:rsidRPr="002144A2">
        <w:rPr>
          <w:rFonts w:ascii="Times New Roman" w:hAnsi="Times New Roman" w:cs="Times New Roman"/>
          <w:sz w:val="24"/>
          <w:szCs w:val="24"/>
        </w:rPr>
        <w:t xml:space="preserve">тинск» (далее – ПЗЗ). </w:t>
      </w:r>
    </w:p>
    <w:p w:rsidR="002144A2" w:rsidRDefault="002144A2" w:rsidP="002144A2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2144A2">
        <w:rPr>
          <w:rFonts w:ascii="Times New Roman" w:hAnsi="Times New Roman"/>
          <w:sz w:val="24"/>
          <w:szCs w:val="24"/>
        </w:rPr>
        <w:t>Решение о подготовке ПМ</w:t>
      </w:r>
      <w:proofErr w:type="gramStart"/>
      <w:r w:rsidRPr="002144A2">
        <w:rPr>
          <w:rFonts w:ascii="Times New Roman" w:hAnsi="Times New Roman"/>
          <w:sz w:val="24"/>
          <w:szCs w:val="24"/>
        </w:rPr>
        <w:t>1</w:t>
      </w:r>
      <w:proofErr w:type="gramEnd"/>
      <w:r w:rsidRPr="002144A2">
        <w:rPr>
          <w:rFonts w:ascii="Times New Roman" w:hAnsi="Times New Roman"/>
          <w:sz w:val="24"/>
          <w:szCs w:val="24"/>
        </w:rPr>
        <w:t xml:space="preserve"> принято постановлением Администрации города от 04.04.2024 № 340 «О подготовке документации по планировке территории (проект м</w:t>
      </w:r>
      <w:r w:rsidRPr="002144A2">
        <w:rPr>
          <w:rFonts w:ascii="Times New Roman" w:hAnsi="Times New Roman"/>
          <w:sz w:val="24"/>
          <w:szCs w:val="24"/>
        </w:rPr>
        <w:t>е</w:t>
      </w:r>
      <w:r w:rsidRPr="002144A2">
        <w:rPr>
          <w:rFonts w:ascii="Times New Roman" w:hAnsi="Times New Roman"/>
          <w:sz w:val="24"/>
          <w:szCs w:val="24"/>
        </w:rPr>
        <w:t>жевания территории)»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144A2">
        <w:rPr>
          <w:rFonts w:ascii="Times New Roman" w:hAnsi="Times New Roman"/>
          <w:sz w:val="24"/>
          <w:szCs w:val="24"/>
        </w:rPr>
        <w:t>Исходя из текстовой части ПМ</w:t>
      </w:r>
      <w:proofErr w:type="gramStart"/>
      <w:r w:rsidRPr="002144A2">
        <w:rPr>
          <w:rFonts w:ascii="Times New Roman" w:hAnsi="Times New Roman"/>
          <w:sz w:val="24"/>
          <w:szCs w:val="24"/>
        </w:rPr>
        <w:t>1</w:t>
      </w:r>
      <w:proofErr w:type="gramEnd"/>
      <w:r w:rsidRPr="002144A2">
        <w:rPr>
          <w:rFonts w:ascii="Times New Roman" w:hAnsi="Times New Roman"/>
          <w:sz w:val="24"/>
          <w:szCs w:val="24"/>
        </w:rPr>
        <w:t xml:space="preserve">, цель подготовки документации – определение местоположения границ образуемых и изменяемых земельных участков в </w:t>
      </w:r>
      <w:r w:rsidRPr="002144A2">
        <w:rPr>
          <w:rFonts w:ascii="Times New Roman" w:hAnsi="Times New Roman"/>
          <w:sz w:val="24"/>
          <w:szCs w:val="24"/>
        </w:rPr>
        <w:lastRenderedPageBreak/>
        <w:t>путем перераспределения земельного участка по сведениям ЕГРН с землями, государс</w:t>
      </w:r>
      <w:r w:rsidRPr="002144A2">
        <w:rPr>
          <w:rFonts w:ascii="Times New Roman" w:hAnsi="Times New Roman"/>
          <w:sz w:val="24"/>
          <w:szCs w:val="24"/>
        </w:rPr>
        <w:t>т</w:t>
      </w:r>
      <w:r w:rsidRPr="002144A2">
        <w:rPr>
          <w:rFonts w:ascii="Times New Roman" w:hAnsi="Times New Roman"/>
          <w:sz w:val="24"/>
          <w:szCs w:val="24"/>
        </w:rPr>
        <w:t>венная собственность на которые не разграничена. Согласно графическим материалам ПМ</w:t>
      </w:r>
      <w:proofErr w:type="gramStart"/>
      <w:r w:rsidRPr="002144A2">
        <w:rPr>
          <w:rFonts w:ascii="Times New Roman" w:hAnsi="Times New Roman"/>
          <w:sz w:val="24"/>
          <w:szCs w:val="24"/>
        </w:rPr>
        <w:t>1</w:t>
      </w:r>
      <w:proofErr w:type="gramEnd"/>
      <w:r w:rsidRPr="002144A2">
        <w:rPr>
          <w:rFonts w:ascii="Times New Roman" w:hAnsi="Times New Roman"/>
          <w:sz w:val="24"/>
          <w:szCs w:val="24"/>
        </w:rPr>
        <w:t xml:space="preserve"> территория проектирования расположена на территории </w:t>
      </w:r>
      <w:r w:rsidRPr="002144A2">
        <w:rPr>
          <w:rFonts w:ascii="Times New Roman" w:eastAsia="Arial" w:hAnsi="Times New Roman"/>
          <w:color w:val="000000"/>
          <w:sz w:val="24"/>
          <w:szCs w:val="24"/>
        </w:rPr>
        <w:t>участка градостроительн</w:t>
      </w:r>
      <w:r w:rsidRPr="002144A2">
        <w:rPr>
          <w:rFonts w:ascii="Times New Roman" w:eastAsia="Arial" w:hAnsi="Times New Roman"/>
          <w:color w:val="000000"/>
          <w:sz w:val="24"/>
          <w:szCs w:val="24"/>
        </w:rPr>
        <w:t>о</w:t>
      </w:r>
      <w:r w:rsidRPr="002144A2">
        <w:rPr>
          <w:rFonts w:ascii="Times New Roman" w:eastAsia="Arial" w:hAnsi="Times New Roman"/>
          <w:color w:val="000000"/>
          <w:sz w:val="24"/>
          <w:szCs w:val="24"/>
        </w:rPr>
        <w:t>го зонирования (ОД/42) территориальной общественно-деловой зоны.</w:t>
      </w:r>
    </w:p>
    <w:p w:rsidR="002144A2" w:rsidRPr="004B682C" w:rsidRDefault="002144A2" w:rsidP="00F37552">
      <w:pPr>
        <w:pStyle w:val="TableParagraph"/>
        <w:tabs>
          <w:tab w:val="left" w:pos="0"/>
          <w:tab w:val="left" w:pos="9923"/>
        </w:tabs>
        <w:ind w:right="14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6CCB">
        <w:rPr>
          <w:rFonts w:ascii="Times New Roman" w:hAnsi="Times New Roman" w:cs="Times New Roman"/>
          <w:sz w:val="24"/>
          <w:szCs w:val="24"/>
          <w:lang w:val="ru-RU"/>
        </w:rPr>
        <w:t>Решение о подготовке ПМ</w:t>
      </w:r>
      <w:proofErr w:type="gramStart"/>
      <w:r w:rsidRPr="002B6CCB">
        <w:rPr>
          <w:rFonts w:ascii="Times New Roman" w:hAnsi="Times New Roman" w:cs="Times New Roman"/>
          <w:sz w:val="24"/>
          <w:szCs w:val="24"/>
          <w:lang w:val="ru-RU"/>
        </w:rPr>
        <w:t>2</w:t>
      </w:r>
      <w:proofErr w:type="gramEnd"/>
      <w:r w:rsidRPr="002B6CCB">
        <w:rPr>
          <w:rFonts w:ascii="Times New Roman" w:hAnsi="Times New Roman" w:cs="Times New Roman"/>
          <w:sz w:val="24"/>
          <w:szCs w:val="24"/>
          <w:lang w:val="ru-RU"/>
        </w:rPr>
        <w:t xml:space="preserve"> принято постановлением Администрации  города от 04.04.2024 № 339  «О подготовке документации по планировке территории (проект</w:t>
      </w:r>
      <w:r w:rsidR="00EA5F04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2B6CCB">
        <w:rPr>
          <w:rFonts w:ascii="Times New Roman" w:hAnsi="Times New Roman" w:cs="Times New Roman"/>
          <w:sz w:val="24"/>
          <w:szCs w:val="24"/>
          <w:lang w:val="ru-RU"/>
        </w:rPr>
        <w:t xml:space="preserve"> межевания территории)»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B6CCB">
        <w:rPr>
          <w:rFonts w:ascii="Times New Roman" w:hAnsi="Times New Roman" w:cs="Times New Roman"/>
          <w:sz w:val="24"/>
          <w:szCs w:val="24"/>
          <w:lang w:val="ru-RU"/>
        </w:rPr>
        <w:t>Исходя из текстовой части ПМ</w:t>
      </w:r>
      <w:proofErr w:type="gramStart"/>
      <w:r w:rsidRPr="002B6CCB">
        <w:rPr>
          <w:rFonts w:ascii="Times New Roman" w:hAnsi="Times New Roman" w:cs="Times New Roman"/>
          <w:sz w:val="24"/>
          <w:szCs w:val="24"/>
          <w:lang w:val="ru-RU"/>
        </w:rPr>
        <w:t>2</w:t>
      </w:r>
      <w:proofErr w:type="gramEnd"/>
      <w:r w:rsidR="00F3755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B6C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6CCB">
        <w:rPr>
          <w:rFonts w:ascii="Times New Roman" w:hAnsi="Times New Roman" w:cs="Times New Roman"/>
          <w:sz w:val="24"/>
          <w:szCs w:val="24"/>
          <w:lang w:val="ru-RU"/>
        </w:rPr>
        <w:t>цель подготовки документ</w:t>
      </w:r>
      <w:r w:rsidRPr="002B6CC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B6CCB">
        <w:rPr>
          <w:rFonts w:ascii="Times New Roman" w:hAnsi="Times New Roman" w:cs="Times New Roman"/>
          <w:sz w:val="24"/>
          <w:szCs w:val="24"/>
          <w:lang w:val="ru-RU"/>
        </w:rPr>
        <w:t>ции –</w:t>
      </w:r>
      <w:r w:rsidRPr="002B6CCB">
        <w:rPr>
          <w:rFonts w:ascii="Times New Roman" w:hAnsi="Times New Roman" w:cs="Times New Roman"/>
          <w:lang w:val="ru-RU"/>
        </w:rPr>
        <w:t xml:space="preserve"> </w:t>
      </w:r>
      <w:r w:rsidRPr="002B6CCB">
        <w:rPr>
          <w:rFonts w:ascii="Times New Roman" w:hAnsi="Times New Roman" w:cs="Times New Roman"/>
          <w:sz w:val="24"/>
          <w:szCs w:val="24"/>
          <w:lang w:val="ru-RU" w:eastAsia="ru-RU"/>
        </w:rPr>
        <w:t>образование земельных участков для расширения территории размещения объе</w:t>
      </w:r>
      <w:r w:rsidRPr="002B6CCB">
        <w:rPr>
          <w:rFonts w:ascii="Times New Roman" w:hAnsi="Times New Roman" w:cs="Times New Roman"/>
          <w:sz w:val="24"/>
          <w:szCs w:val="24"/>
          <w:lang w:val="ru-RU" w:eastAsia="ru-RU"/>
        </w:rPr>
        <w:t>к</w:t>
      </w:r>
      <w:r w:rsidRPr="002B6CCB">
        <w:rPr>
          <w:rFonts w:ascii="Times New Roman" w:hAnsi="Times New Roman" w:cs="Times New Roman"/>
          <w:sz w:val="24"/>
          <w:szCs w:val="24"/>
          <w:lang w:val="ru-RU" w:eastAsia="ru-RU"/>
        </w:rPr>
        <w:t>тов торговли.</w:t>
      </w:r>
      <w:r w:rsidRPr="002B6CCB">
        <w:rPr>
          <w:lang w:val="ru-RU"/>
        </w:rPr>
        <w:t xml:space="preserve"> </w:t>
      </w:r>
      <w:r w:rsidRPr="002278CE">
        <w:rPr>
          <w:rFonts w:ascii="Times New Roman" w:hAnsi="Times New Roman" w:cs="Times New Roman"/>
          <w:sz w:val="24"/>
          <w:szCs w:val="24"/>
          <w:lang w:val="ru-RU"/>
        </w:rPr>
        <w:t>Для р</w:t>
      </w:r>
      <w:r w:rsidRPr="002278CE">
        <w:rPr>
          <w:rFonts w:ascii="Times New Roman" w:hAnsi="Times New Roman" w:cs="Times New Roman"/>
          <w:sz w:val="24"/>
          <w:szCs w:val="24"/>
          <w:lang w:val="ru-RU" w:eastAsia="ru-RU"/>
        </w:rPr>
        <w:t>асширения территории размещения объектов торговли</w:t>
      </w:r>
      <w:r w:rsidRPr="00227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возможно</w:t>
      </w:r>
      <w:r w:rsidRPr="00227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5F04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2278CE">
        <w:rPr>
          <w:rFonts w:ascii="Times New Roman" w:hAnsi="Times New Roman" w:cs="Times New Roman"/>
          <w:sz w:val="24"/>
          <w:szCs w:val="24"/>
          <w:lang w:val="ru-RU"/>
        </w:rPr>
        <w:t>образование новых земельных участков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путем перераспределения существующих учас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ков</w:t>
      </w:r>
      <w:r w:rsidRPr="002278CE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682C">
        <w:rPr>
          <w:rFonts w:ascii="Times New Roman" w:hAnsi="Times New Roman"/>
          <w:sz w:val="24"/>
          <w:szCs w:val="24"/>
          <w:lang w:val="ru-RU"/>
        </w:rPr>
        <w:t>Согласно графическим материалам ПМ</w:t>
      </w:r>
      <w:proofErr w:type="gramStart"/>
      <w:r w:rsidRPr="004B682C">
        <w:rPr>
          <w:rFonts w:ascii="Times New Roman" w:hAnsi="Times New Roman"/>
          <w:sz w:val="24"/>
          <w:szCs w:val="24"/>
          <w:lang w:val="ru-RU"/>
        </w:rPr>
        <w:t>2</w:t>
      </w:r>
      <w:proofErr w:type="gramEnd"/>
      <w:r w:rsidRPr="004B682C">
        <w:rPr>
          <w:rFonts w:ascii="Times New Roman" w:hAnsi="Times New Roman"/>
          <w:sz w:val="24"/>
          <w:szCs w:val="24"/>
          <w:lang w:val="ru-RU"/>
        </w:rPr>
        <w:t xml:space="preserve"> территория </w:t>
      </w:r>
      <w:r w:rsidRPr="004B682C">
        <w:rPr>
          <w:rFonts w:ascii="Times New Roman" w:hAnsi="Times New Roman" w:cs="Times New Roman"/>
          <w:sz w:val="24"/>
          <w:szCs w:val="24"/>
          <w:lang w:val="ru-RU"/>
        </w:rPr>
        <w:t>полностью располагается на территории участка градостроительного зонирования</w:t>
      </w:r>
      <w:r w:rsidRPr="004B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682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4B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ОД/34</w:t>
      </w:r>
      <w:r w:rsidRPr="004B682C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территориальной зоны </w:t>
      </w:r>
      <w:r w:rsidRPr="004B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общественно-деловой застройки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144A2" w:rsidRPr="00EA5F04" w:rsidRDefault="002144A2" w:rsidP="00EA5F04">
      <w:pPr>
        <w:widowControl w:val="0"/>
        <w:tabs>
          <w:tab w:val="left" w:pos="1024"/>
          <w:tab w:val="left" w:pos="1049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4A2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EA5F04">
        <w:rPr>
          <w:rFonts w:ascii="Times New Roman" w:eastAsia="Arial" w:hAnsi="Times New Roman"/>
          <w:color w:val="000000"/>
          <w:sz w:val="24"/>
          <w:szCs w:val="24"/>
        </w:rPr>
        <w:t xml:space="preserve">           </w:t>
      </w:r>
      <w:r w:rsidRPr="002144A2">
        <w:rPr>
          <w:rFonts w:ascii="Times New Roman" w:hAnsi="Times New Roman"/>
          <w:sz w:val="24"/>
          <w:szCs w:val="24"/>
        </w:rPr>
        <w:t>Решение о подготовке  ППМ</w:t>
      </w:r>
      <w:proofErr w:type="gramStart"/>
      <w:r w:rsidRPr="002144A2">
        <w:rPr>
          <w:rFonts w:ascii="Times New Roman" w:hAnsi="Times New Roman"/>
          <w:sz w:val="24"/>
          <w:szCs w:val="24"/>
        </w:rPr>
        <w:t>1</w:t>
      </w:r>
      <w:proofErr w:type="gramEnd"/>
      <w:r w:rsidRPr="002144A2">
        <w:rPr>
          <w:rFonts w:ascii="Times New Roman" w:hAnsi="Times New Roman"/>
          <w:sz w:val="24"/>
          <w:szCs w:val="24"/>
        </w:rPr>
        <w:t xml:space="preserve"> принято постановлением Администрации города от 16.05.2024 № 481 «О подготовке документации по планировке территории (проект план</w:t>
      </w:r>
      <w:r w:rsidRPr="002144A2">
        <w:rPr>
          <w:rFonts w:ascii="Times New Roman" w:hAnsi="Times New Roman"/>
          <w:sz w:val="24"/>
          <w:szCs w:val="24"/>
        </w:rPr>
        <w:t>и</w:t>
      </w:r>
      <w:r w:rsidRPr="002144A2">
        <w:rPr>
          <w:rFonts w:ascii="Times New Roman" w:hAnsi="Times New Roman"/>
          <w:sz w:val="24"/>
          <w:szCs w:val="24"/>
        </w:rPr>
        <w:t>ровки и проект межевания территории)»</w:t>
      </w:r>
      <w:r>
        <w:rPr>
          <w:rFonts w:ascii="Times New Roman" w:hAnsi="Times New Roman"/>
          <w:sz w:val="24"/>
          <w:szCs w:val="24"/>
        </w:rPr>
        <w:t>.</w:t>
      </w:r>
      <w:r w:rsidRPr="002144A2">
        <w:rPr>
          <w:rFonts w:ascii="Times New Roman" w:hAnsi="Times New Roman"/>
          <w:sz w:val="24"/>
          <w:szCs w:val="24"/>
        </w:rPr>
        <w:t xml:space="preserve"> Исходя из текстовой части ППМ</w:t>
      </w:r>
      <w:proofErr w:type="gramStart"/>
      <w:r w:rsidRPr="002144A2">
        <w:rPr>
          <w:rFonts w:ascii="Times New Roman" w:hAnsi="Times New Roman"/>
          <w:sz w:val="24"/>
          <w:szCs w:val="24"/>
        </w:rPr>
        <w:t>1</w:t>
      </w:r>
      <w:proofErr w:type="gramEnd"/>
      <w:r w:rsidR="00F37552">
        <w:rPr>
          <w:rFonts w:ascii="Times New Roman" w:hAnsi="Times New Roman"/>
          <w:sz w:val="24"/>
          <w:szCs w:val="24"/>
        </w:rPr>
        <w:t>,</w:t>
      </w:r>
      <w:r w:rsidRPr="002144A2">
        <w:rPr>
          <w:rFonts w:ascii="Times New Roman" w:hAnsi="Times New Roman"/>
          <w:sz w:val="24"/>
          <w:szCs w:val="24"/>
        </w:rPr>
        <w:t xml:space="preserve"> цель подг</w:t>
      </w:r>
      <w:r w:rsidRPr="002144A2">
        <w:rPr>
          <w:rFonts w:ascii="Times New Roman" w:hAnsi="Times New Roman"/>
          <w:sz w:val="24"/>
          <w:szCs w:val="24"/>
        </w:rPr>
        <w:t>о</w:t>
      </w:r>
      <w:r w:rsidRPr="002144A2">
        <w:rPr>
          <w:rFonts w:ascii="Times New Roman" w:hAnsi="Times New Roman"/>
          <w:sz w:val="24"/>
          <w:szCs w:val="24"/>
        </w:rPr>
        <w:t>товки документации – проведение комплексной оценки рассматриваемой территории пр</w:t>
      </w:r>
      <w:r w:rsidRPr="002144A2">
        <w:rPr>
          <w:rFonts w:ascii="Times New Roman" w:hAnsi="Times New Roman"/>
          <w:sz w:val="24"/>
          <w:szCs w:val="24"/>
        </w:rPr>
        <w:t>о</w:t>
      </w:r>
      <w:r w:rsidRPr="002144A2">
        <w:rPr>
          <w:rFonts w:ascii="Times New Roman" w:hAnsi="Times New Roman"/>
          <w:sz w:val="24"/>
          <w:szCs w:val="24"/>
        </w:rPr>
        <w:t xml:space="preserve">ектом планировки территории с целью </w:t>
      </w:r>
      <w:bookmarkStart w:id="1" w:name="_Hlk168058104"/>
      <w:r>
        <w:rPr>
          <w:rFonts w:ascii="Times New Roman" w:hAnsi="Times New Roman"/>
          <w:sz w:val="24"/>
          <w:szCs w:val="24"/>
        </w:rPr>
        <w:t>определения</w:t>
      </w:r>
      <w:r w:rsidRPr="002144A2">
        <w:rPr>
          <w:rFonts w:ascii="Times New Roman" w:hAnsi="Times New Roman"/>
          <w:sz w:val="24"/>
          <w:szCs w:val="24"/>
        </w:rPr>
        <w:t xml:space="preserve"> возможности перераспределения </w:t>
      </w:r>
      <w:r w:rsidR="00EA5F04">
        <w:rPr>
          <w:rFonts w:ascii="Times New Roman" w:hAnsi="Times New Roman"/>
          <w:sz w:val="24"/>
          <w:szCs w:val="24"/>
        </w:rPr>
        <w:t xml:space="preserve">             </w:t>
      </w:r>
      <w:r w:rsidRPr="002144A2">
        <w:rPr>
          <w:rFonts w:ascii="Times New Roman" w:hAnsi="Times New Roman"/>
          <w:sz w:val="24"/>
          <w:szCs w:val="24"/>
        </w:rPr>
        <w:t>земельного участка с кадастровым номером 61:56:0100544:1574 с неразграниченными землями государственной собственности</w:t>
      </w:r>
      <w:bookmarkEnd w:id="1"/>
      <w:r w:rsidRPr="002144A2">
        <w:rPr>
          <w:rFonts w:ascii="Times New Roman" w:hAnsi="Times New Roman"/>
          <w:sz w:val="24"/>
          <w:szCs w:val="24"/>
        </w:rPr>
        <w:t xml:space="preserve">, </w:t>
      </w:r>
      <w:r w:rsidRPr="002144A2">
        <w:rPr>
          <w:rFonts w:ascii="Times New Roman" w:hAnsi="Times New Roman"/>
          <w:color w:val="000000"/>
          <w:sz w:val="24"/>
          <w:szCs w:val="24"/>
        </w:rPr>
        <w:t>на основе комплексной оценки территории и анализа существующей градостроительной ситуации, разработка планировочных предл</w:t>
      </w:r>
      <w:r w:rsidRPr="002144A2">
        <w:rPr>
          <w:rFonts w:ascii="Times New Roman" w:hAnsi="Times New Roman"/>
          <w:color w:val="000000"/>
          <w:sz w:val="24"/>
          <w:szCs w:val="24"/>
        </w:rPr>
        <w:t>о</w:t>
      </w:r>
      <w:r w:rsidRPr="002144A2">
        <w:rPr>
          <w:rFonts w:ascii="Times New Roman" w:hAnsi="Times New Roman"/>
          <w:color w:val="000000"/>
          <w:sz w:val="24"/>
          <w:szCs w:val="24"/>
        </w:rPr>
        <w:t>жений по развитию данной территории, которые бы учитывали планировочные особенн</w:t>
      </w:r>
      <w:r w:rsidRPr="002144A2">
        <w:rPr>
          <w:rFonts w:ascii="Times New Roman" w:hAnsi="Times New Roman"/>
          <w:color w:val="000000"/>
          <w:sz w:val="24"/>
          <w:szCs w:val="24"/>
        </w:rPr>
        <w:t>о</w:t>
      </w:r>
      <w:r w:rsidRPr="002144A2">
        <w:rPr>
          <w:rFonts w:ascii="Times New Roman" w:hAnsi="Times New Roman"/>
          <w:color w:val="000000"/>
          <w:sz w:val="24"/>
          <w:szCs w:val="24"/>
        </w:rPr>
        <w:t>сти и характер прилегающей застройки, органично вписывались в существующую</w:t>
      </w:r>
      <w:r w:rsidRPr="002144A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EA5F04"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            </w:t>
      </w:r>
      <w:r w:rsidRPr="002144A2">
        <w:rPr>
          <w:rFonts w:ascii="Times New Roman" w:hAnsi="Times New Roman"/>
          <w:color w:val="000000"/>
          <w:sz w:val="24"/>
          <w:szCs w:val="24"/>
        </w:rPr>
        <w:t>застройку,</w:t>
      </w:r>
      <w:bookmarkStart w:id="2" w:name="_Hlk168058145"/>
      <w:r w:rsidRPr="002144A2">
        <w:rPr>
          <w:rFonts w:ascii="Times New Roman" w:hAnsi="Times New Roman"/>
          <w:sz w:val="24"/>
          <w:szCs w:val="24"/>
        </w:rPr>
        <w:t xml:space="preserve"> </w:t>
      </w:r>
      <w:r w:rsidRPr="002144A2">
        <w:rPr>
          <w:rFonts w:ascii="Times New Roman" w:hAnsi="Times New Roman"/>
          <w:color w:val="000000"/>
          <w:sz w:val="24"/>
          <w:szCs w:val="24"/>
        </w:rPr>
        <w:t>формирование новых элементов планировочной структуры</w:t>
      </w:r>
      <w:bookmarkEnd w:id="2"/>
      <w:r w:rsidRPr="002144A2">
        <w:rPr>
          <w:rFonts w:ascii="Times New Roman" w:hAnsi="Times New Roman"/>
          <w:color w:val="000000"/>
          <w:sz w:val="24"/>
          <w:szCs w:val="24"/>
        </w:rPr>
        <w:t xml:space="preserve"> (тротуар), а также в</w:t>
      </w:r>
      <w:r w:rsidRPr="002144A2">
        <w:rPr>
          <w:sz w:val="24"/>
          <w:szCs w:val="24"/>
        </w:rPr>
        <w:t xml:space="preserve"> </w:t>
      </w:r>
      <w:r w:rsidRPr="002144A2">
        <w:rPr>
          <w:rFonts w:ascii="Times New Roman" w:hAnsi="Times New Roman"/>
          <w:color w:val="000000"/>
          <w:sz w:val="24"/>
          <w:szCs w:val="24"/>
        </w:rPr>
        <w:t xml:space="preserve">целях установления границ земельных участков, образуемых на территориях общего пользования </w:t>
      </w:r>
      <w:proofErr w:type="gramStart"/>
      <w:r w:rsidRPr="002144A2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2144A2">
        <w:rPr>
          <w:rFonts w:ascii="Times New Roman" w:hAnsi="Times New Roman"/>
          <w:color w:val="000000"/>
          <w:sz w:val="24"/>
          <w:szCs w:val="24"/>
        </w:rPr>
        <w:t>. Новошахтинска</w:t>
      </w:r>
      <w:r w:rsidR="00EA5F04">
        <w:rPr>
          <w:rFonts w:ascii="Times New Roman" w:hAnsi="Times New Roman"/>
          <w:color w:val="000000"/>
          <w:sz w:val="24"/>
          <w:szCs w:val="24"/>
        </w:rPr>
        <w:t>.</w:t>
      </w:r>
      <w:r w:rsidRPr="003D3592">
        <w:rPr>
          <w:rFonts w:ascii="Times New Roman" w:hAnsi="Times New Roman"/>
          <w:sz w:val="24"/>
          <w:szCs w:val="24"/>
        </w:rPr>
        <w:t xml:space="preserve"> </w:t>
      </w:r>
      <w:r w:rsidR="00EA5F04">
        <w:rPr>
          <w:rFonts w:ascii="Times New Roman" w:hAnsi="Times New Roman"/>
          <w:sz w:val="24"/>
          <w:szCs w:val="24"/>
        </w:rPr>
        <w:t xml:space="preserve"> </w:t>
      </w:r>
      <w:r w:rsidRPr="003D3592">
        <w:rPr>
          <w:rFonts w:ascii="Times New Roman" w:hAnsi="Times New Roman"/>
          <w:sz w:val="24"/>
          <w:szCs w:val="24"/>
        </w:rPr>
        <w:t xml:space="preserve">Согласно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3592">
        <w:rPr>
          <w:rFonts w:ascii="Times New Roman" w:hAnsi="Times New Roman"/>
          <w:sz w:val="24"/>
          <w:szCs w:val="24"/>
        </w:rPr>
        <w:t>графическим материалам ППМ</w:t>
      </w:r>
      <w:proofErr w:type="gramStart"/>
      <w:r w:rsidRPr="003D3592">
        <w:rPr>
          <w:rFonts w:ascii="Times New Roman" w:hAnsi="Times New Roman"/>
          <w:sz w:val="24"/>
          <w:szCs w:val="24"/>
        </w:rPr>
        <w:t>1</w:t>
      </w:r>
      <w:proofErr w:type="gramEnd"/>
      <w:r w:rsidRPr="003D3592">
        <w:rPr>
          <w:rFonts w:ascii="Times New Roman" w:hAnsi="Times New Roman"/>
          <w:sz w:val="24"/>
          <w:szCs w:val="24"/>
        </w:rPr>
        <w:t xml:space="preserve"> территория</w:t>
      </w:r>
      <w:r w:rsidR="00E05065">
        <w:rPr>
          <w:rFonts w:ascii="Times New Roman" w:hAnsi="Times New Roman"/>
          <w:sz w:val="24"/>
          <w:szCs w:val="24"/>
        </w:rPr>
        <w:t>,</w:t>
      </w:r>
      <w:r w:rsidRPr="003D3592">
        <w:rPr>
          <w:rFonts w:ascii="Times New Roman" w:hAnsi="Times New Roman"/>
          <w:sz w:val="24"/>
          <w:szCs w:val="24"/>
        </w:rPr>
        <w:t xml:space="preserve"> </w:t>
      </w:r>
      <w:r w:rsidRPr="003D3592">
        <w:rPr>
          <w:rFonts w:ascii="Times New Roman" w:hAnsi="Times New Roman" w:cs="Times New Roman"/>
          <w:sz w:val="24"/>
          <w:szCs w:val="24"/>
        </w:rPr>
        <w:t>в соответствии с ПЗЗ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D3592">
        <w:rPr>
          <w:rFonts w:ascii="Times New Roman" w:hAnsi="Times New Roman" w:cs="Times New Roman"/>
          <w:sz w:val="24"/>
          <w:szCs w:val="24"/>
        </w:rPr>
        <w:t xml:space="preserve"> расположена в </w:t>
      </w:r>
      <w:r>
        <w:rPr>
          <w:rFonts w:ascii="Times New Roman" w:hAnsi="Times New Roman" w:cs="Times New Roman"/>
          <w:sz w:val="24"/>
          <w:szCs w:val="24"/>
        </w:rPr>
        <w:t xml:space="preserve">участках градостроительного зонирования </w:t>
      </w:r>
      <w:r w:rsidR="00EA5F04">
        <w:rPr>
          <w:rFonts w:ascii="Times New Roman" w:hAnsi="Times New Roman" w:cs="Times New Roman"/>
          <w:sz w:val="24"/>
          <w:szCs w:val="24"/>
        </w:rPr>
        <w:t xml:space="preserve">(Р-3/10, </w:t>
      </w:r>
      <w:r w:rsidR="00E0506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D3592">
        <w:rPr>
          <w:rFonts w:ascii="Times New Roman" w:hAnsi="Times New Roman" w:cs="Times New Roman"/>
          <w:sz w:val="24"/>
          <w:szCs w:val="24"/>
        </w:rPr>
        <w:t xml:space="preserve">Р-3/11) </w:t>
      </w:r>
      <w:r w:rsidRPr="00EA5F04">
        <w:rPr>
          <w:rFonts w:ascii="Times New Roman" w:hAnsi="Times New Roman" w:cs="Times New Roman"/>
          <w:sz w:val="24"/>
          <w:szCs w:val="24"/>
        </w:rPr>
        <w:t>территориальной зоны скверов и в участке градостроит</w:t>
      </w:r>
      <w:r w:rsidR="00F37552" w:rsidRPr="00EA5F04">
        <w:rPr>
          <w:rFonts w:ascii="Times New Roman" w:hAnsi="Times New Roman" w:cs="Times New Roman"/>
          <w:sz w:val="24"/>
          <w:szCs w:val="24"/>
        </w:rPr>
        <w:t xml:space="preserve">ельного зонирования </w:t>
      </w:r>
      <w:r w:rsidR="00E0506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A5F04">
        <w:rPr>
          <w:rFonts w:ascii="Times New Roman" w:hAnsi="Times New Roman" w:cs="Times New Roman"/>
          <w:sz w:val="24"/>
          <w:szCs w:val="24"/>
        </w:rPr>
        <w:t>(Ж-2/23) зоны жилой застройки второго типа.</w:t>
      </w:r>
    </w:p>
    <w:p w:rsidR="00EA5F04" w:rsidRPr="00300E9A" w:rsidRDefault="00EA5F04" w:rsidP="00300E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5F04">
        <w:rPr>
          <w:rFonts w:ascii="Times New Roman" w:hAnsi="Times New Roman"/>
          <w:sz w:val="24"/>
          <w:szCs w:val="24"/>
        </w:rPr>
        <w:t>Решение о подготовке  ППМ</w:t>
      </w:r>
      <w:proofErr w:type="gramStart"/>
      <w:r w:rsidRPr="00EA5F04">
        <w:rPr>
          <w:rFonts w:ascii="Times New Roman" w:hAnsi="Times New Roman"/>
          <w:sz w:val="24"/>
          <w:szCs w:val="24"/>
        </w:rPr>
        <w:t>2</w:t>
      </w:r>
      <w:proofErr w:type="gramEnd"/>
      <w:r w:rsidRPr="00EA5F04">
        <w:rPr>
          <w:rFonts w:ascii="Times New Roman" w:hAnsi="Times New Roman"/>
          <w:sz w:val="24"/>
          <w:szCs w:val="24"/>
        </w:rPr>
        <w:t xml:space="preserve"> принято постановлением Администрации города от 30.05.2024 № 543 «О подготовке документации по планировке территории (проект план</w:t>
      </w:r>
      <w:r w:rsidRPr="00EA5F04">
        <w:rPr>
          <w:rFonts w:ascii="Times New Roman" w:hAnsi="Times New Roman"/>
          <w:sz w:val="24"/>
          <w:szCs w:val="24"/>
        </w:rPr>
        <w:t>и</w:t>
      </w:r>
      <w:r w:rsidRPr="00EA5F04">
        <w:rPr>
          <w:rFonts w:ascii="Times New Roman" w:hAnsi="Times New Roman"/>
          <w:sz w:val="24"/>
          <w:szCs w:val="24"/>
        </w:rPr>
        <w:t>ровки и  межевания территории)»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A5F04">
        <w:rPr>
          <w:rFonts w:ascii="Times New Roman" w:hAnsi="Times New Roman"/>
          <w:sz w:val="24"/>
          <w:szCs w:val="24"/>
        </w:rPr>
        <w:t>Исходя из текстовой части ППМ</w:t>
      </w:r>
      <w:proofErr w:type="gramStart"/>
      <w:r w:rsidRPr="00EA5F04">
        <w:rPr>
          <w:rFonts w:ascii="Times New Roman" w:hAnsi="Times New Roman"/>
          <w:sz w:val="24"/>
          <w:szCs w:val="24"/>
        </w:rPr>
        <w:t>2</w:t>
      </w:r>
      <w:proofErr w:type="gramEnd"/>
      <w:r w:rsidRPr="00EA5F04">
        <w:rPr>
          <w:rFonts w:ascii="Times New Roman" w:hAnsi="Times New Roman"/>
          <w:sz w:val="24"/>
          <w:szCs w:val="24"/>
        </w:rPr>
        <w:t xml:space="preserve">, цель подготовки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A5F04">
        <w:rPr>
          <w:rFonts w:ascii="Times New Roman" w:hAnsi="Times New Roman"/>
          <w:sz w:val="24"/>
          <w:szCs w:val="24"/>
        </w:rPr>
        <w:t>документации – обеспечение устойчивого развития территории, в том числе выделения элементов планировочной структуры, установления границ земельных участков, устано</w:t>
      </w:r>
      <w:r w:rsidRPr="00EA5F04">
        <w:rPr>
          <w:rFonts w:ascii="Times New Roman" w:hAnsi="Times New Roman"/>
          <w:sz w:val="24"/>
          <w:szCs w:val="24"/>
        </w:rPr>
        <w:t>в</w:t>
      </w:r>
      <w:r w:rsidRPr="00EA5F04">
        <w:rPr>
          <w:rFonts w:ascii="Times New Roman" w:hAnsi="Times New Roman"/>
          <w:sz w:val="24"/>
          <w:szCs w:val="24"/>
        </w:rPr>
        <w:t>ления границ зон планируемого размещения объектов капитального строительства (объе</w:t>
      </w:r>
      <w:r w:rsidRPr="00EA5F04">
        <w:rPr>
          <w:rFonts w:ascii="Times New Roman" w:hAnsi="Times New Roman"/>
          <w:sz w:val="24"/>
          <w:szCs w:val="24"/>
        </w:rPr>
        <w:t>к</w:t>
      </w:r>
      <w:r w:rsidRPr="00EA5F04">
        <w:rPr>
          <w:rFonts w:ascii="Times New Roman" w:hAnsi="Times New Roman"/>
          <w:sz w:val="24"/>
          <w:szCs w:val="24"/>
        </w:rPr>
        <w:t>ты производственного назначения). Проект межевания территории содержит предложения по межеванию земельных участков, а также расчеты и обоснования границ земельных участков для проектируемых объектов капитального строительства, перечень и сведения о площади образуемых земельных участков, в том числе возможные способы их образов</w:t>
      </w:r>
      <w:r w:rsidRPr="00EA5F04">
        <w:rPr>
          <w:rFonts w:ascii="Times New Roman" w:hAnsi="Times New Roman"/>
          <w:sz w:val="24"/>
          <w:szCs w:val="24"/>
        </w:rPr>
        <w:t>а</w:t>
      </w:r>
      <w:r w:rsidRPr="00EA5F04">
        <w:rPr>
          <w:rFonts w:ascii="Times New Roman" w:hAnsi="Times New Roman"/>
          <w:sz w:val="24"/>
          <w:szCs w:val="24"/>
        </w:rPr>
        <w:t>ния. Исходя из графических материалов ППМ</w:t>
      </w:r>
      <w:proofErr w:type="gramStart"/>
      <w:r w:rsidRPr="00EA5F04">
        <w:rPr>
          <w:rFonts w:ascii="Times New Roman" w:hAnsi="Times New Roman"/>
          <w:sz w:val="24"/>
          <w:szCs w:val="24"/>
        </w:rPr>
        <w:t>2</w:t>
      </w:r>
      <w:proofErr w:type="gramEnd"/>
      <w:r w:rsidRPr="00EA5F04">
        <w:rPr>
          <w:rFonts w:ascii="Times New Roman" w:hAnsi="Times New Roman"/>
          <w:sz w:val="24"/>
          <w:szCs w:val="24"/>
        </w:rPr>
        <w:t>,  территория, согласно Генеральному   плану городского округа муниципального образования «Город Новошахтинск» на 2006 -2030 годы расположена в производственной функциональной зоне, в соответствии с ПЗЗ находится в участке градостроительного зонирования  (ПК/19) производственно-</w:t>
      </w:r>
      <w:r w:rsidRPr="00300E9A">
        <w:rPr>
          <w:rFonts w:ascii="Times New Roman" w:hAnsi="Times New Roman"/>
          <w:sz w:val="24"/>
          <w:szCs w:val="24"/>
        </w:rPr>
        <w:t>коммерческой территориальной зоны.</w:t>
      </w:r>
    </w:p>
    <w:p w:rsidR="00EA5F04" w:rsidRPr="00300E9A" w:rsidRDefault="00EA5F04" w:rsidP="00300E9A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300E9A">
        <w:rPr>
          <w:rFonts w:ascii="Times New Roman" w:hAnsi="Times New Roman"/>
          <w:sz w:val="24"/>
          <w:szCs w:val="24"/>
        </w:rPr>
        <w:t>Решение о подготовке  ПМ3 принято постановлением Администрации города от 30.05.2024  № 541 «О подготовке документации по планировке территорий (проекты м</w:t>
      </w:r>
      <w:r w:rsidRPr="00300E9A">
        <w:rPr>
          <w:rFonts w:ascii="Times New Roman" w:hAnsi="Times New Roman"/>
          <w:sz w:val="24"/>
          <w:szCs w:val="24"/>
        </w:rPr>
        <w:t>е</w:t>
      </w:r>
      <w:r w:rsidRPr="00300E9A">
        <w:rPr>
          <w:rFonts w:ascii="Times New Roman" w:hAnsi="Times New Roman"/>
          <w:sz w:val="24"/>
          <w:szCs w:val="24"/>
        </w:rPr>
        <w:t>жевания территорий)». Исходя из текстовой  части ПМ3, цель подготовки документации – определение местоположения границ образуемых и изменяемых земельных участков. ПМ3 содержит перечень и сведения о площадях образуемых земельных участков, в том числе возможные способы их образования.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300E9A">
        <w:rPr>
          <w:rFonts w:ascii="Times New Roman" w:hAnsi="Times New Roman"/>
          <w:sz w:val="24"/>
          <w:szCs w:val="24"/>
        </w:rPr>
        <w:t xml:space="preserve">Согласно графическим материалам ПМ3                территория проектирования расположена в 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>границах участка градостроительного зонир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>о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 xml:space="preserve">вания </w:t>
      </w:r>
      <w:r w:rsidRPr="00300E9A">
        <w:rPr>
          <w:rFonts w:ascii="Times New Roman" w:hAnsi="Times New Roman"/>
          <w:sz w:val="24"/>
          <w:szCs w:val="24"/>
        </w:rPr>
        <w:t>(ПК/24) производственно-коммерческой территориальной зоны.</w:t>
      </w:r>
    </w:p>
    <w:p w:rsidR="00300E9A" w:rsidRPr="00300E9A" w:rsidRDefault="00300E9A" w:rsidP="00300E9A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300E9A">
        <w:rPr>
          <w:rFonts w:ascii="Times New Roman" w:hAnsi="Times New Roman"/>
          <w:sz w:val="24"/>
          <w:szCs w:val="24"/>
        </w:rPr>
        <w:t>Решение о подготовке  ПМ</w:t>
      </w:r>
      <w:proofErr w:type="gramStart"/>
      <w:r w:rsidRPr="00300E9A">
        <w:rPr>
          <w:rFonts w:ascii="Times New Roman" w:hAnsi="Times New Roman"/>
          <w:sz w:val="24"/>
          <w:szCs w:val="24"/>
        </w:rPr>
        <w:t>4</w:t>
      </w:r>
      <w:proofErr w:type="gramEnd"/>
      <w:r w:rsidRPr="00300E9A">
        <w:rPr>
          <w:rFonts w:ascii="Times New Roman" w:hAnsi="Times New Roman"/>
          <w:sz w:val="24"/>
          <w:szCs w:val="24"/>
        </w:rPr>
        <w:t xml:space="preserve"> принято постановлением Администрации города от 30.05.2024  № 541 «О подготовке документации по планировке территорий (проекты м</w:t>
      </w:r>
      <w:r w:rsidRPr="00300E9A">
        <w:rPr>
          <w:rFonts w:ascii="Times New Roman" w:hAnsi="Times New Roman"/>
          <w:sz w:val="24"/>
          <w:szCs w:val="24"/>
        </w:rPr>
        <w:t>е</w:t>
      </w:r>
      <w:r w:rsidRPr="00300E9A">
        <w:rPr>
          <w:rFonts w:ascii="Times New Roman" w:hAnsi="Times New Roman"/>
          <w:sz w:val="24"/>
          <w:szCs w:val="24"/>
        </w:rPr>
        <w:t>жевания территорий)»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00E9A">
        <w:rPr>
          <w:rFonts w:ascii="Times New Roman" w:hAnsi="Times New Roman"/>
          <w:sz w:val="24"/>
          <w:szCs w:val="24"/>
        </w:rPr>
        <w:t>Исходя из текстовой части ПМ</w:t>
      </w:r>
      <w:proofErr w:type="gramStart"/>
      <w:r w:rsidRPr="00300E9A">
        <w:rPr>
          <w:rFonts w:ascii="Times New Roman" w:hAnsi="Times New Roman"/>
          <w:sz w:val="24"/>
          <w:szCs w:val="24"/>
        </w:rPr>
        <w:t>4</w:t>
      </w:r>
      <w:proofErr w:type="gramEnd"/>
      <w:r w:rsidRPr="00300E9A">
        <w:rPr>
          <w:rFonts w:ascii="Times New Roman" w:hAnsi="Times New Roman"/>
          <w:sz w:val="24"/>
          <w:szCs w:val="24"/>
        </w:rPr>
        <w:t>, цель подготовки документации – образование новых земельных участков, также предполагается образовать земельные уч</w:t>
      </w:r>
      <w:r w:rsidRPr="00300E9A">
        <w:rPr>
          <w:rFonts w:ascii="Times New Roman" w:hAnsi="Times New Roman"/>
          <w:sz w:val="24"/>
          <w:szCs w:val="24"/>
        </w:rPr>
        <w:t>а</w:t>
      </w:r>
      <w:r w:rsidRPr="00300E9A">
        <w:rPr>
          <w:rFonts w:ascii="Times New Roman" w:hAnsi="Times New Roman"/>
          <w:sz w:val="24"/>
          <w:szCs w:val="24"/>
        </w:rPr>
        <w:t xml:space="preserve">стки путем перераспределения существующих земельных участков с неразграниченными </w:t>
      </w:r>
      <w:r w:rsidRPr="00300E9A">
        <w:rPr>
          <w:rFonts w:ascii="Times New Roman" w:hAnsi="Times New Roman"/>
          <w:sz w:val="24"/>
          <w:szCs w:val="24"/>
        </w:rPr>
        <w:lastRenderedPageBreak/>
        <w:t>землями кадастрового квартала 61:56:0120488.  Согласно графическим материалам ПМ</w:t>
      </w:r>
      <w:proofErr w:type="gramStart"/>
      <w:r w:rsidRPr="00300E9A">
        <w:rPr>
          <w:rFonts w:ascii="Times New Roman" w:hAnsi="Times New Roman"/>
          <w:sz w:val="24"/>
          <w:szCs w:val="24"/>
        </w:rPr>
        <w:t>4</w:t>
      </w:r>
      <w:proofErr w:type="gramEnd"/>
      <w:r w:rsidRPr="00300E9A">
        <w:rPr>
          <w:rFonts w:ascii="Times New Roman" w:hAnsi="Times New Roman"/>
          <w:sz w:val="24"/>
          <w:szCs w:val="24"/>
        </w:rPr>
        <w:t xml:space="preserve"> территория проектирования расположена в 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>границах участка градостроительного зонир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>о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>вания</w:t>
      </w:r>
      <w:r w:rsidRPr="00300E9A">
        <w:rPr>
          <w:rFonts w:ascii="Times New Roman" w:hAnsi="Times New Roman"/>
          <w:sz w:val="24"/>
          <w:szCs w:val="24"/>
        </w:rPr>
        <w:t xml:space="preserve"> производственно-коммерческой территориальной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300E9A">
        <w:rPr>
          <w:rFonts w:ascii="Times New Roman" w:hAnsi="Times New Roman"/>
          <w:sz w:val="24"/>
          <w:szCs w:val="24"/>
        </w:rPr>
        <w:t>зоны (ПК/39)</w:t>
      </w:r>
      <w:r w:rsidRPr="00300E9A">
        <w:rPr>
          <w:rFonts w:ascii="Times New Roman" w:eastAsia="Arial" w:hAnsi="Times New Roman"/>
          <w:color w:val="000000"/>
          <w:sz w:val="24"/>
          <w:szCs w:val="24"/>
        </w:rPr>
        <w:t>.</w:t>
      </w:r>
    </w:p>
    <w:p w:rsidR="00300E9A" w:rsidRPr="00300E9A" w:rsidRDefault="00300E9A" w:rsidP="00300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300E9A">
        <w:rPr>
          <w:rFonts w:ascii="Times New Roman" w:hAnsi="Times New Roman"/>
          <w:sz w:val="24"/>
          <w:szCs w:val="24"/>
        </w:rPr>
        <w:t xml:space="preserve">Решение о подготовке  ПМ5 принято постановлением Администрации города от 30.05.2024 № 544 «О подготовке  документации  по  планировке  территории (проект </w:t>
      </w:r>
      <w:r w:rsidR="00E05065">
        <w:rPr>
          <w:rFonts w:ascii="Times New Roman" w:hAnsi="Times New Roman"/>
          <w:sz w:val="24"/>
          <w:szCs w:val="24"/>
        </w:rPr>
        <w:t xml:space="preserve">                 </w:t>
      </w:r>
      <w:r w:rsidRPr="00300E9A">
        <w:rPr>
          <w:rFonts w:ascii="Times New Roman" w:hAnsi="Times New Roman"/>
          <w:sz w:val="24"/>
          <w:szCs w:val="24"/>
        </w:rPr>
        <w:t>межевания территории)»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00E9A">
        <w:rPr>
          <w:rFonts w:ascii="Times New Roman" w:hAnsi="Times New Roman" w:cs="Times New Roman"/>
          <w:sz w:val="24"/>
          <w:szCs w:val="24"/>
        </w:rPr>
        <w:t xml:space="preserve">Исходя из текстовой части ПМ5, цель подготовки документации – </w:t>
      </w:r>
      <w:r w:rsidRPr="00300E9A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земельных участков с целью </w:t>
      </w:r>
      <w:r w:rsidRPr="00300E9A">
        <w:rPr>
          <w:rFonts w:ascii="Times New Roman" w:hAnsi="Times New Roman" w:cs="Times New Roman"/>
          <w:sz w:val="24"/>
          <w:szCs w:val="24"/>
        </w:rPr>
        <w:t xml:space="preserve">расширения территории для размещения </w:t>
      </w:r>
      <w:r w:rsidR="00E050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00E9A">
        <w:rPr>
          <w:rFonts w:ascii="Times New Roman" w:hAnsi="Times New Roman" w:cs="Times New Roman"/>
          <w:sz w:val="24"/>
          <w:szCs w:val="24"/>
        </w:rPr>
        <w:t>объектов капитального строительства управленческой деятельности</w:t>
      </w:r>
      <w:r w:rsidRPr="00300E9A">
        <w:rPr>
          <w:rFonts w:ascii="Times New Roman" w:hAnsi="Times New Roman"/>
          <w:sz w:val="24"/>
          <w:szCs w:val="24"/>
        </w:rPr>
        <w:t xml:space="preserve"> (</w:t>
      </w:r>
      <w:r w:rsidRPr="00300E9A">
        <w:rPr>
          <w:rFonts w:ascii="Times New Roman" w:hAnsi="Times New Roman" w:cs="Times New Roman"/>
          <w:sz w:val="24"/>
          <w:szCs w:val="24"/>
        </w:rPr>
        <w:t>образование новых земельных участков путем перераспределения существующих участков).</w:t>
      </w:r>
      <w:r w:rsidRPr="00300E9A">
        <w:rPr>
          <w:rFonts w:ascii="Times New Roman" w:hAnsi="Times New Roman"/>
          <w:sz w:val="24"/>
          <w:szCs w:val="24"/>
        </w:rPr>
        <w:t xml:space="preserve"> Согласно граф</w:t>
      </w:r>
      <w:r w:rsidRPr="00300E9A">
        <w:rPr>
          <w:rFonts w:ascii="Times New Roman" w:hAnsi="Times New Roman"/>
          <w:sz w:val="24"/>
          <w:szCs w:val="24"/>
        </w:rPr>
        <w:t>и</w:t>
      </w:r>
      <w:r w:rsidRPr="00300E9A">
        <w:rPr>
          <w:rFonts w:ascii="Times New Roman" w:hAnsi="Times New Roman"/>
          <w:sz w:val="24"/>
          <w:szCs w:val="24"/>
        </w:rPr>
        <w:t xml:space="preserve">ческим материалам ПМ5 территория проектирования, в соответствии с ПЗЗ, расположена в </w:t>
      </w:r>
      <w:r w:rsidRPr="00300E9A">
        <w:rPr>
          <w:rFonts w:ascii="Times New Roman" w:hAnsi="Times New Roman"/>
          <w:color w:val="000000"/>
          <w:sz w:val="24"/>
          <w:szCs w:val="24"/>
        </w:rPr>
        <w:t xml:space="preserve">границах </w:t>
      </w:r>
      <w:r w:rsidRPr="00300E9A">
        <w:rPr>
          <w:rFonts w:ascii="Times New Roman" w:hAnsi="Times New Roman"/>
          <w:sz w:val="24"/>
          <w:szCs w:val="24"/>
        </w:rPr>
        <w:t>участка градостроительного зонирования (ОД/39) территориальной общес</w:t>
      </w:r>
      <w:r w:rsidRPr="00300E9A">
        <w:rPr>
          <w:rFonts w:ascii="Times New Roman" w:hAnsi="Times New Roman"/>
          <w:sz w:val="24"/>
          <w:szCs w:val="24"/>
        </w:rPr>
        <w:t>т</w:t>
      </w:r>
      <w:r w:rsidRPr="00300E9A">
        <w:rPr>
          <w:rFonts w:ascii="Times New Roman" w:hAnsi="Times New Roman"/>
          <w:sz w:val="24"/>
          <w:szCs w:val="24"/>
        </w:rPr>
        <w:t>венно-деловой зоны.</w:t>
      </w:r>
    </w:p>
    <w:p w:rsidR="00300E9A" w:rsidRPr="00300E9A" w:rsidRDefault="00300E9A" w:rsidP="00300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00E9A">
        <w:rPr>
          <w:rFonts w:ascii="Times New Roman" w:hAnsi="Times New Roman"/>
          <w:sz w:val="24"/>
          <w:szCs w:val="24"/>
        </w:rPr>
        <w:t>Решение о подготовке  проекта корректировк</w:t>
      </w:r>
      <w:r w:rsidR="00E05065">
        <w:rPr>
          <w:rFonts w:ascii="Times New Roman" w:hAnsi="Times New Roman"/>
          <w:sz w:val="24"/>
          <w:szCs w:val="24"/>
        </w:rPr>
        <w:t>и</w:t>
      </w:r>
      <w:r w:rsidRPr="00300E9A">
        <w:rPr>
          <w:rFonts w:ascii="Times New Roman" w:hAnsi="Times New Roman"/>
          <w:sz w:val="24"/>
          <w:szCs w:val="24"/>
        </w:rPr>
        <w:t xml:space="preserve"> ППМ принято постановлением Адм</w:t>
      </w:r>
      <w:r w:rsidRPr="00300E9A">
        <w:rPr>
          <w:rFonts w:ascii="Times New Roman" w:hAnsi="Times New Roman"/>
          <w:sz w:val="24"/>
          <w:szCs w:val="24"/>
        </w:rPr>
        <w:t>и</w:t>
      </w:r>
      <w:r w:rsidRPr="00300E9A">
        <w:rPr>
          <w:rFonts w:ascii="Times New Roman" w:hAnsi="Times New Roman"/>
          <w:sz w:val="24"/>
          <w:szCs w:val="24"/>
        </w:rPr>
        <w:t>нистрации города от 27.06.2024 № 729 «О подготовке документации по внесению измен</w:t>
      </w:r>
      <w:r w:rsidRPr="00300E9A">
        <w:rPr>
          <w:rFonts w:ascii="Times New Roman" w:hAnsi="Times New Roman"/>
          <w:sz w:val="24"/>
          <w:szCs w:val="24"/>
        </w:rPr>
        <w:t>е</w:t>
      </w:r>
      <w:r w:rsidRPr="00300E9A">
        <w:rPr>
          <w:rFonts w:ascii="Times New Roman" w:hAnsi="Times New Roman"/>
          <w:sz w:val="24"/>
          <w:szCs w:val="24"/>
        </w:rPr>
        <w:t>ний в документацию по планировке территории»</w:t>
      </w:r>
      <w:r>
        <w:rPr>
          <w:rFonts w:ascii="Times New Roman" w:hAnsi="Times New Roman"/>
          <w:sz w:val="24"/>
          <w:szCs w:val="24"/>
        </w:rPr>
        <w:t>.</w:t>
      </w:r>
      <w:r w:rsidRPr="00300E9A">
        <w:rPr>
          <w:rFonts w:ascii="Times New Roman" w:hAnsi="Times New Roman"/>
          <w:spacing w:val="-3"/>
          <w:sz w:val="24"/>
          <w:szCs w:val="24"/>
        </w:rPr>
        <w:t xml:space="preserve">  </w:t>
      </w:r>
      <w:r w:rsidRPr="00300E9A">
        <w:rPr>
          <w:rFonts w:ascii="Times New Roman" w:hAnsi="Times New Roman"/>
          <w:sz w:val="24"/>
          <w:szCs w:val="24"/>
        </w:rPr>
        <w:t xml:space="preserve">Исходя из текстовой части проекта корректировки ППМ, цель подготовки документации – корректировка линии застройки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300E9A">
        <w:rPr>
          <w:rFonts w:ascii="Times New Roman" w:hAnsi="Times New Roman"/>
          <w:sz w:val="24"/>
          <w:szCs w:val="24"/>
        </w:rPr>
        <w:t>(в данном проекте также изложены все основные положения ранее утвержденного прое</w:t>
      </w:r>
      <w:r w:rsidRPr="00300E9A">
        <w:rPr>
          <w:rFonts w:ascii="Times New Roman" w:hAnsi="Times New Roman"/>
          <w:sz w:val="24"/>
          <w:szCs w:val="24"/>
        </w:rPr>
        <w:t>к</w:t>
      </w:r>
      <w:r w:rsidRPr="00300E9A">
        <w:rPr>
          <w:rFonts w:ascii="Times New Roman" w:hAnsi="Times New Roman"/>
          <w:sz w:val="24"/>
          <w:szCs w:val="24"/>
        </w:rPr>
        <w:t>та).  Согласно графическим материалам проекта корректировка ППМ территория прое</w:t>
      </w:r>
      <w:r w:rsidRPr="00300E9A">
        <w:rPr>
          <w:rFonts w:ascii="Times New Roman" w:hAnsi="Times New Roman"/>
          <w:sz w:val="24"/>
          <w:szCs w:val="24"/>
        </w:rPr>
        <w:t>к</w:t>
      </w:r>
      <w:r w:rsidRPr="00300E9A">
        <w:rPr>
          <w:rFonts w:ascii="Times New Roman" w:hAnsi="Times New Roman"/>
          <w:sz w:val="24"/>
          <w:szCs w:val="24"/>
        </w:rPr>
        <w:t>тирования расположе</w:t>
      </w:r>
      <w:r>
        <w:rPr>
          <w:rFonts w:ascii="Times New Roman" w:hAnsi="Times New Roman"/>
          <w:sz w:val="24"/>
          <w:szCs w:val="24"/>
        </w:rPr>
        <w:t>на в нескольких территориальных</w:t>
      </w:r>
      <w:r w:rsidRPr="00300E9A">
        <w:rPr>
          <w:rFonts w:ascii="Times New Roman" w:hAnsi="Times New Roman"/>
          <w:sz w:val="24"/>
          <w:szCs w:val="24"/>
        </w:rPr>
        <w:t xml:space="preserve"> зонах: зоне инженерной и тран</w:t>
      </w:r>
      <w:r w:rsidRPr="00300E9A">
        <w:rPr>
          <w:rFonts w:ascii="Times New Roman" w:hAnsi="Times New Roman"/>
          <w:sz w:val="24"/>
          <w:szCs w:val="24"/>
        </w:rPr>
        <w:t>с</w:t>
      </w:r>
      <w:r w:rsidRPr="00300E9A">
        <w:rPr>
          <w:rFonts w:ascii="Times New Roman" w:hAnsi="Times New Roman"/>
          <w:sz w:val="24"/>
          <w:szCs w:val="24"/>
        </w:rPr>
        <w:t>портной инфраструктуры (</w:t>
      </w:r>
      <w:proofErr w:type="gramStart"/>
      <w:r w:rsidRPr="00300E9A">
        <w:rPr>
          <w:rFonts w:ascii="Times New Roman" w:hAnsi="Times New Roman"/>
          <w:sz w:val="24"/>
          <w:szCs w:val="24"/>
        </w:rPr>
        <w:t>ИТ</w:t>
      </w:r>
      <w:proofErr w:type="gramEnd"/>
      <w:r w:rsidRPr="00300E9A">
        <w:rPr>
          <w:rFonts w:ascii="Times New Roman" w:hAnsi="Times New Roman"/>
          <w:sz w:val="24"/>
          <w:szCs w:val="24"/>
        </w:rPr>
        <w:t>/23), зоне общественно-деловой застройки (ОД/49, ОД/47), зоне жилой застройки второго типа (Ж-2/42), зоне многофункциональной застройки (ОЖ/04), зоне размещения объектов социального назначения (ОС/93, ОС/92, ОС/91), зоне жилой застройки первого типа (Ж-1/42).</w:t>
      </w:r>
    </w:p>
    <w:p w:rsidR="00AC7C7F" w:rsidRPr="00252D9A" w:rsidRDefault="00E05065" w:rsidP="00300E9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8F0A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 являются правообладатели 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участков, 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находящихся  в   границах территори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подготовлен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а н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прав</w:t>
      </w:r>
      <w:r w:rsidR="00300E9A">
        <w:rPr>
          <w:rFonts w:ascii="Times New Roman" w:hAnsi="Times New Roman" w:cs="Times New Roman"/>
          <w:snapToGrid w:val="0"/>
          <w:sz w:val="24"/>
          <w:szCs w:val="24"/>
        </w:rPr>
        <w:t>ленная заявите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лями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документация по планировке территорий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и (или)  расположенных на  н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 капитального строительства, а также правообладатели помещений, </w:t>
      </w:r>
      <w:r w:rsidR="008C5F70" w:rsidRPr="00E05065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8C5F70" w:rsidRPr="00E05065">
        <w:rPr>
          <w:rFonts w:ascii="Times New Roman" w:hAnsi="Times New Roman" w:cs="Times New Roman"/>
          <w:snapToGrid w:val="0"/>
          <w:sz w:val="24"/>
          <w:szCs w:val="24"/>
          <w:u w:val="single"/>
        </w:rPr>
        <w:t>в</w:t>
      </w:r>
      <w:r w:rsidR="008C5F70" w:rsidRPr="00E05065">
        <w:rPr>
          <w:rFonts w:ascii="Times New Roman" w:hAnsi="Times New Roman" w:cs="Times New Roman"/>
          <w:snapToGrid w:val="0"/>
          <w:sz w:val="24"/>
          <w:szCs w:val="24"/>
          <w:u w:val="single"/>
        </w:rPr>
        <w:t>ляю</w:t>
      </w:r>
      <w:r w:rsidR="008C5F70" w:rsidRPr="00300E9A">
        <w:rPr>
          <w:rFonts w:ascii="Times New Roman" w:hAnsi="Times New Roman" w:cs="Times New Roman"/>
          <w:snapToGrid w:val="0"/>
          <w:sz w:val="24"/>
          <w:szCs w:val="24"/>
          <w:u w:val="single"/>
        </w:rPr>
        <w:t>щихся частью указанных</w:t>
      </w:r>
      <w:r w:rsidR="008C5F70" w:rsidRP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объектов капитального строительства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3F03CB" w:rsidRPr="00A21F56">
        <w:rPr>
          <w:rFonts w:ascii="Times New Roman" w:hAnsi="Times New Roman" w:cs="Times New Roman"/>
          <w:sz w:val="24"/>
          <w:szCs w:val="24"/>
        </w:rPr>
        <w:t>___________</w:t>
      </w:r>
      <w:r w:rsidR="008F0AA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3156D" w:rsidRDefault="0083156D" w:rsidP="008F0AAA">
      <w:pPr>
        <w:pStyle w:val="ConsPlusNonformat"/>
        <w:ind w:left="-851" w:right="-1"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8F0AAA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Pr="0083156D" w:rsidRDefault="0083156D" w:rsidP="004B27A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E4766F">
        <w:rPr>
          <w:rFonts w:ascii="Times New Roman" w:hAnsi="Times New Roman" w:cs="Times New Roman"/>
          <w:snapToGrid w:val="0"/>
          <w:sz w:val="24"/>
          <w:szCs w:val="24"/>
          <w:u w:val="single"/>
        </w:rPr>
        <w:t>19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E4766F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E4766F">
        <w:rPr>
          <w:rFonts w:ascii="Times New Roman" w:hAnsi="Times New Roman" w:cs="Times New Roman"/>
          <w:snapToGrid w:val="0"/>
          <w:sz w:val="24"/>
          <w:szCs w:val="24"/>
          <w:u w:val="single"/>
        </w:rPr>
        <w:t>09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E4766F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4B27A4" w:rsidRDefault="00E30464" w:rsidP="004B27A4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Новошахти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 xml:space="preserve">нска в сети Интернет по адресу: </w:t>
      </w:r>
      <w:r w:rsidR="00DA14BA" w:rsidRPr="00315857">
        <w:rPr>
          <w:rFonts w:ascii="Times New Roman" w:hAnsi="Times New Roman" w:cs="Times New Roman"/>
          <w:snapToGrid w:val="0"/>
          <w:sz w:val="24"/>
          <w:szCs w:val="24"/>
        </w:rPr>
        <w:t>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 w:rsid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>общественные обсуждения по вопросам градостроительной деятельности</w:t>
      </w:r>
      <w:r w:rsidR="00C459EF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 раздела «Жит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лю»: </w:t>
      </w:r>
      <w:hyperlink r:id="rId4" w:history="1">
        <w:r w:rsidR="00490C99" w:rsidRPr="004B27A4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http://www.novoshakhtinsk.org/resident/obsh-obsuz-grad/obsh-obs-planirovki-i-ili-mezhev-</w:t>
        </w:r>
        <w:r w:rsidR="00490C99" w:rsidRPr="00DA14BA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territori/index.php</w:t>
        </w:r>
      </w:hyperlink>
      <w:r w:rsidR="004B27A4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________________________________________________________________</w:t>
      </w:r>
    </w:p>
    <w:p w:rsidR="00DA14BA" w:rsidRDefault="00DA14BA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490C99" w:rsidRPr="00DA14BA" w:rsidRDefault="00490C99" w:rsidP="004B27A4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</w:p>
    <w:p w:rsidR="00CB3599" w:rsidRPr="00C77214" w:rsidRDefault="00CB3599" w:rsidP="004B27A4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DA14BA"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</w:t>
      </w:r>
      <w:r w:rsidR="00DA14BA" w:rsidRPr="00DD411A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DA14B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мы «Единый портал </w:t>
      </w:r>
      <w:r w:rsidR="00DA14BA" w:rsidRPr="00B935C2">
        <w:rPr>
          <w:rFonts w:ascii="Times New Roman" w:hAnsi="Times New Roman" w:cs="Times New Roman"/>
          <w:snapToGrid w:val="0"/>
          <w:sz w:val="24"/>
          <w:szCs w:val="24"/>
        </w:rPr>
        <w:t xml:space="preserve">государственных и 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муниципальных услуг (функций)» в </w:t>
      </w:r>
      <w:r w:rsidR="002212B9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разделе </w:t>
      </w:r>
      <w:r w:rsidR="00DD411A" w:rsidRPr="00E0506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«Общественные </w:t>
      </w:r>
      <w:r w:rsidR="00DD411A" w:rsidRP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>обсуждения и публичные слушания»</w:t>
      </w:r>
      <w:r w:rsidR="00B935C2" w:rsidRP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Pr="00CB359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E30464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CB3599" w:rsidRDefault="00CB3599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Pr="00CB3599" w:rsidRDefault="00C56672" w:rsidP="004B27A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2724D" w:rsidRDefault="004B27A4" w:rsidP="004B27A4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="0083156D"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Pr="00A2724D" w:rsidRDefault="004B27A4" w:rsidP="004B27A4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2724D">
        <w:rPr>
          <w:rFonts w:ascii="Times New Roman" w:hAnsi="Times New Roman" w:cs="Times New Roman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 w:rsidR="0083156D" w:rsidRDefault="0083156D" w:rsidP="004B27A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212B9" w:rsidRDefault="002212B9" w:rsidP="004B27A4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http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://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www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novoshakhtinsk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org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resident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obsuz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grad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planirovki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ili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mezhev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territori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index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php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</w:p>
    <w:p w:rsidR="00803F39" w:rsidRDefault="0083156D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2212B9" w:rsidRDefault="002212B9" w:rsidP="004B27A4">
      <w:pPr>
        <w:pStyle w:val="ConsPlusNonformat"/>
        <w:ind w:right="-1"/>
        <w:rPr>
          <w:rFonts w:ascii="Times New Roman" w:hAnsi="Times New Roman" w:cs="Times New Roman"/>
          <w:snapToGrid w:val="0"/>
        </w:rPr>
      </w:pPr>
    </w:p>
    <w:p w:rsidR="00FB1CA2" w:rsidRPr="002212B9" w:rsidRDefault="00FB1CA2" w:rsidP="004B27A4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в разделе «Общественные обсуждения и публичные слушания» платформы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z w:val="24"/>
          <w:szCs w:val="24"/>
        </w:rPr>
        <w:t>обра</w:t>
      </w:r>
      <w:r w:rsidR="009A040F">
        <w:rPr>
          <w:rFonts w:ascii="Times New Roman" w:hAnsi="Times New Roman" w:cs="Times New Roman"/>
          <w:sz w:val="24"/>
          <w:szCs w:val="24"/>
        </w:rPr>
        <w:t>т</w:t>
      </w:r>
      <w:r w:rsidR="009A040F">
        <w:rPr>
          <w:rFonts w:ascii="Times New Roman" w:hAnsi="Times New Roman" w:cs="Times New Roman"/>
          <w:sz w:val="24"/>
          <w:szCs w:val="24"/>
        </w:rPr>
        <w:t xml:space="preserve">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</w:t>
      </w:r>
      <w:r w:rsidR="005C588F" w:rsidRPr="004B27A4">
        <w:rPr>
          <w:rFonts w:ascii="Times New Roman" w:hAnsi="Times New Roman" w:cs="Times New Roman"/>
          <w:sz w:val="24"/>
          <w:szCs w:val="24"/>
        </w:rPr>
        <w:t>гос</w:t>
      </w:r>
      <w:r w:rsidR="005C588F" w:rsidRPr="004B27A4">
        <w:rPr>
          <w:rFonts w:ascii="Times New Roman" w:hAnsi="Times New Roman" w:cs="Times New Roman"/>
          <w:sz w:val="24"/>
          <w:szCs w:val="24"/>
        </w:rPr>
        <w:t>у</w:t>
      </w:r>
      <w:r w:rsidR="005C588F" w:rsidRPr="004B27A4">
        <w:rPr>
          <w:rFonts w:ascii="Times New Roman" w:hAnsi="Times New Roman" w:cs="Times New Roman"/>
          <w:sz w:val="24"/>
          <w:szCs w:val="24"/>
          <w:u w:val="single"/>
        </w:rPr>
        <w:t xml:space="preserve">дарственных и </w:t>
      </w:r>
      <w:r w:rsidR="005C588F" w:rsidRPr="00FB1CA2">
        <w:rPr>
          <w:rFonts w:ascii="Times New Roman" w:hAnsi="Times New Roman" w:cs="Times New Roman"/>
          <w:sz w:val="24"/>
          <w:szCs w:val="24"/>
          <w:u w:val="single"/>
        </w:rPr>
        <w:t>муниципальных услуг (функций)»</w:t>
      </w:r>
      <w:r w:rsidR="00A017D1" w:rsidRPr="00FB1CA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;________</w:t>
      </w:r>
    </w:p>
    <w:p w:rsidR="002212B9" w:rsidRDefault="002212B9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800F11" w:rsidRDefault="004B27A4" w:rsidP="004B27A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ях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предоставленной заявителями документации по планировке те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р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риторий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E4766F">
        <w:rPr>
          <w:rFonts w:ascii="Times New Roman" w:hAnsi="Times New Roman" w:cs="Times New Roman"/>
          <w:sz w:val="24"/>
          <w:szCs w:val="24"/>
        </w:rPr>
        <w:t xml:space="preserve">с 09.00 ч до </w:t>
      </w:r>
      <w:r w:rsidR="008B734E" w:rsidRPr="00E56E6C">
        <w:rPr>
          <w:rFonts w:ascii="Times New Roman" w:hAnsi="Times New Roman" w:cs="Times New Roman"/>
          <w:sz w:val="24"/>
          <w:szCs w:val="24"/>
        </w:rPr>
        <w:t>18.00</w:t>
      </w:r>
      <w:r w:rsidR="008B734E" w:rsidRPr="00E4766F">
        <w:rPr>
          <w:rFonts w:ascii="Times New Roman" w:hAnsi="Times New Roman" w:cs="Times New Roman"/>
          <w:sz w:val="24"/>
          <w:szCs w:val="24"/>
        </w:rPr>
        <w:t xml:space="preserve"> ч, по </w:t>
      </w:r>
      <w:r w:rsidR="008B734E" w:rsidRPr="00E05065">
        <w:rPr>
          <w:rFonts w:ascii="Times New Roman" w:hAnsi="Times New Roman" w:cs="Times New Roman"/>
          <w:sz w:val="24"/>
          <w:szCs w:val="24"/>
        </w:rPr>
        <w:t>пя</w:t>
      </w:r>
      <w:r w:rsidR="008B734E" w:rsidRPr="00E05065">
        <w:rPr>
          <w:rFonts w:ascii="Times New Roman" w:hAnsi="Times New Roman" w:cs="Times New Roman"/>
          <w:sz w:val="24"/>
          <w:szCs w:val="24"/>
        </w:rPr>
        <w:t>т</w:t>
      </w:r>
      <w:r w:rsidR="008B734E" w:rsidRPr="004B27A4">
        <w:rPr>
          <w:rFonts w:ascii="Times New Roman" w:hAnsi="Times New Roman" w:cs="Times New Roman"/>
          <w:sz w:val="24"/>
          <w:szCs w:val="24"/>
          <w:u w:val="single"/>
        </w:rPr>
        <w:t xml:space="preserve">ницам с 09.00 ч до 16.45 </w:t>
      </w:r>
      <w:r w:rsidR="00134A0E" w:rsidRPr="004B27A4">
        <w:rPr>
          <w:rFonts w:ascii="Times New Roman" w:hAnsi="Times New Roman" w:cs="Times New Roman"/>
          <w:sz w:val="24"/>
          <w:szCs w:val="24"/>
          <w:u w:val="single"/>
        </w:rPr>
        <w:t>ч,</w:t>
      </w:r>
      <w:r w:rsidR="00134A0E" w:rsidRPr="00E4766F">
        <w:rPr>
          <w:rFonts w:ascii="Times New Roman" w:hAnsi="Times New Roman" w:cs="Times New Roman"/>
          <w:sz w:val="24"/>
          <w:szCs w:val="24"/>
        </w:rPr>
        <w:t xml:space="preserve"> </w:t>
      </w:r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перерыв с 13.00 ч </w:t>
      </w:r>
      <w:proofErr w:type="gramStart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>до</w:t>
      </w:r>
      <w:proofErr w:type="gramEnd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E1B71" w:rsidRPr="00631904">
        <w:rPr>
          <w:rFonts w:ascii="Times New Roman" w:hAnsi="Times New Roman" w:cs="Times New Roman"/>
          <w:sz w:val="24"/>
          <w:szCs w:val="24"/>
          <w:u w:val="single"/>
        </w:rPr>
        <w:t>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</w:t>
      </w:r>
      <w:r w:rsidR="003966A0">
        <w:rPr>
          <w:rFonts w:ascii="Times New Roman" w:hAnsi="Times New Roman" w:cs="Times New Roman"/>
          <w:sz w:val="24"/>
          <w:szCs w:val="24"/>
        </w:rPr>
        <w:t>________</w:t>
      </w:r>
      <w:r w:rsidR="00A2724D">
        <w:rPr>
          <w:rFonts w:ascii="Times New Roman" w:hAnsi="Times New Roman" w:cs="Times New Roman"/>
          <w:sz w:val="24"/>
          <w:szCs w:val="24"/>
        </w:rPr>
        <w:t>_____</w:t>
      </w:r>
      <w:r w:rsidR="00E4766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3156D" w:rsidRDefault="0083156D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4B27A4" w:rsidRDefault="004B27A4" w:rsidP="004B27A4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4022DD" w:rsidRDefault="004B27A4" w:rsidP="004B27A4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proofErr w:type="gramStart"/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началь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ни</w:t>
      </w:r>
      <w:r w:rsidR="00CD4418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</w:t>
      </w:r>
      <w:proofErr w:type="spellEnd"/>
      <w:proofErr w:type="gramEnd"/>
      <w:r w:rsidR="00CD4418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D4418"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отдела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главн</w:t>
      </w:r>
      <w:r w:rsidR="00CD4418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ого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архитектор</w:t>
      </w:r>
      <w:r w:rsidR="00CD4418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 </w:t>
      </w:r>
      <w:r w:rsidR="00B169C9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Администрации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A017D1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A017D1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</w:t>
      </w:r>
      <w:r w:rsidR="00A017D1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Ивано</w:t>
      </w:r>
      <w:r w:rsidR="00A2724D">
        <w:rPr>
          <w:rFonts w:ascii="Times New Roman" w:hAnsi="Times New Roman" w:cs="Times New Roman"/>
          <w:snapToGrid w:val="0"/>
          <w:sz w:val="24"/>
          <w:szCs w:val="24"/>
          <w:u w:val="single"/>
        </w:rPr>
        <w:t>в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ной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</w:p>
    <w:p w:rsidR="004022DD" w:rsidRDefault="004022DD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4B27A4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B27A4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документации по планировке территорий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участники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общественных обсуждений подают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посредством:</w:t>
      </w:r>
    </w:p>
    <w:p w:rsidR="0083156D" w:rsidRPr="002212B9" w:rsidRDefault="0083156D" w:rsidP="004B27A4">
      <w:pPr>
        <w:pStyle w:val="ConsPlusNonformat"/>
        <w:ind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>адресу: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</w:t>
      </w:r>
      <w:r w:rsidR="00616C47" w:rsidRPr="004B27A4">
        <w:rPr>
          <w:rFonts w:ascii="Times New Roman" w:hAnsi="Times New Roman" w:cs="Times New Roman"/>
          <w:snapToGrid w:val="0"/>
          <w:sz w:val="24"/>
          <w:szCs w:val="24"/>
          <w:u w:val="single"/>
        </w:rPr>
        <w:t>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83156D" w:rsidRDefault="0083156D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FB1CA2" w:rsidP="004B27A4"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="009A040F" w:rsidRPr="005C588F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 xml:space="preserve">й государственной информационной 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си</w:t>
      </w:r>
      <w:r w:rsidR="009A040F" w:rsidRPr="005C588F">
        <w:rPr>
          <w:rFonts w:ascii="Times New Roman" w:hAnsi="Times New Roman" w:cs="Times New Roman"/>
          <w:sz w:val="24"/>
          <w:szCs w:val="24"/>
        </w:rPr>
        <w:t>с</w:t>
      </w:r>
      <w:r w:rsidR="009A040F" w:rsidRPr="005C588F">
        <w:rPr>
          <w:rFonts w:ascii="Times New Roman" w:hAnsi="Times New Roman" w:cs="Times New Roman"/>
          <w:sz w:val="24"/>
          <w:szCs w:val="24"/>
        </w:rPr>
        <w:t>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</w:t>
      </w:r>
      <w:r w:rsidR="009A040F" w:rsidRPr="00E56E6C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</w:t>
      </w:r>
      <w:r w:rsidR="002212B9" w:rsidRPr="00E56E6C">
        <w:rPr>
          <w:rFonts w:ascii="Times New Roman" w:hAnsi="Times New Roman" w:cs="Times New Roman"/>
          <w:sz w:val="24"/>
          <w:szCs w:val="24"/>
        </w:rPr>
        <w:t>:</w:t>
      </w:r>
      <w:r w:rsidR="002212B9"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hyperlink r:id="rId5" w:history="1">
        <w:r w:rsidR="002212B9" w:rsidRPr="002212B9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https://esia.gosuslugi.ru/login/</w:t>
        </w:r>
      </w:hyperlink>
      <w:r w:rsidR="00E56E6C" w:rsidRPr="00E56E6C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E56E6C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</w:t>
      </w:r>
      <w:r w:rsidR="004B27A4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</w:t>
      </w:r>
    </w:p>
    <w:p w:rsidR="002212B9" w:rsidRDefault="002212B9" w:rsidP="004B27A4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Pr="00FB1CA2" w:rsidRDefault="002212B9" w:rsidP="004B27A4">
      <w:pPr>
        <w:pStyle w:val="ConsPlusNonformat"/>
        <w:ind w:right="-1"/>
        <w:jc w:val="both"/>
        <w:rPr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69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900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hyperlink r:id="rId6" w:history="1"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@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.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 w:rsidR="00B3382D" w:rsidRPr="0049028B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83156D" w:rsidRPr="00DD7BB7" w:rsidRDefault="00FB1CA2" w:rsidP="004B27A4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right="-1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     </w:t>
      </w:r>
      <w:r w:rsidR="00221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й документации по план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ровке территорий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подлежащ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4B27A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</w:t>
      </w:r>
      <w:r w:rsidR="0083156D">
        <w:rPr>
          <w:rFonts w:ascii="Times New Roman" w:hAnsi="Times New Roman" w:cs="Times New Roman"/>
          <w:snapToGrid w:val="0"/>
        </w:rPr>
        <w:t>р</w:t>
      </w:r>
      <w:r w:rsidR="0083156D">
        <w:rPr>
          <w:rFonts w:ascii="Times New Roman" w:hAnsi="Times New Roman" w:cs="Times New Roman"/>
          <w:snapToGrid w:val="0"/>
        </w:rPr>
        <w:t>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капитал</w:t>
      </w:r>
      <w:r w:rsidR="0083156D">
        <w:rPr>
          <w:rFonts w:ascii="Times New Roman" w:hAnsi="Times New Roman" w:cs="Times New Roman"/>
          <w:snapToGrid w:val="0"/>
        </w:rPr>
        <w:t>ь</w:t>
      </w:r>
      <w:r w:rsidR="0083156D">
        <w:rPr>
          <w:rFonts w:ascii="Times New Roman" w:hAnsi="Times New Roman" w:cs="Times New Roman"/>
          <w:snapToGrid w:val="0"/>
        </w:rPr>
        <w:t xml:space="preserve">ного строительства). </w:t>
      </w:r>
    </w:p>
    <w:p w:rsidR="008C5F70" w:rsidRDefault="008C5F70" w:rsidP="004B27A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4B27A4">
      <w:pPr>
        <w:pStyle w:val="ConsPlusNonformat"/>
        <w:ind w:right="-1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4B27A4">
      <w:pPr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4B27A4">
      <w:pPr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2212B9" w:rsidRDefault="002212B9" w:rsidP="004B27A4">
      <w:pPr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631904" w:rsidRPr="0049028B" w:rsidRDefault="00E56E6C" w:rsidP="004B27A4">
      <w:p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52486">
        <w:rPr>
          <w:rFonts w:ascii="Times New Roman" w:hAnsi="Times New Roman" w:cs="Times New Roman"/>
          <w:sz w:val="24"/>
          <w:szCs w:val="24"/>
        </w:rPr>
        <w:t>9</w:t>
      </w:r>
      <w:r w:rsidR="00631904" w:rsidRPr="004902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552486">
        <w:rPr>
          <w:rFonts w:ascii="Times New Roman" w:hAnsi="Times New Roman" w:cs="Times New Roman"/>
          <w:sz w:val="24"/>
          <w:szCs w:val="24"/>
        </w:rPr>
        <w:t>7</w:t>
      </w:r>
      <w:r w:rsidR="00631904" w:rsidRPr="0049028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9028B" w:rsidRDefault="0049028B" w:rsidP="004B27A4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</w:p>
    <w:sectPr w:rsidR="0049028B" w:rsidSect="00D15E3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A198D"/>
    <w:rsid w:val="000B0CE5"/>
    <w:rsid w:val="000B34C4"/>
    <w:rsid w:val="000D608D"/>
    <w:rsid w:val="0011364A"/>
    <w:rsid w:val="00125292"/>
    <w:rsid w:val="00134A0E"/>
    <w:rsid w:val="00145724"/>
    <w:rsid w:val="0016419C"/>
    <w:rsid w:val="00175C27"/>
    <w:rsid w:val="001C66BA"/>
    <w:rsid w:val="002144A2"/>
    <w:rsid w:val="00215CEC"/>
    <w:rsid w:val="002212B9"/>
    <w:rsid w:val="00233B5B"/>
    <w:rsid w:val="00252D9A"/>
    <w:rsid w:val="002617A9"/>
    <w:rsid w:val="002F3A92"/>
    <w:rsid w:val="00300E9A"/>
    <w:rsid w:val="00315857"/>
    <w:rsid w:val="00367065"/>
    <w:rsid w:val="00372BB6"/>
    <w:rsid w:val="00383CEC"/>
    <w:rsid w:val="003966A0"/>
    <w:rsid w:val="003A274C"/>
    <w:rsid w:val="003A5B00"/>
    <w:rsid w:val="003F03CB"/>
    <w:rsid w:val="004022DD"/>
    <w:rsid w:val="00416BFB"/>
    <w:rsid w:val="00430DF0"/>
    <w:rsid w:val="00446661"/>
    <w:rsid w:val="00456D51"/>
    <w:rsid w:val="004648F5"/>
    <w:rsid w:val="004710C0"/>
    <w:rsid w:val="004744BD"/>
    <w:rsid w:val="0049028B"/>
    <w:rsid w:val="00490C99"/>
    <w:rsid w:val="004B27A4"/>
    <w:rsid w:val="004B4731"/>
    <w:rsid w:val="004C1839"/>
    <w:rsid w:val="004D2CFF"/>
    <w:rsid w:val="004F0BAE"/>
    <w:rsid w:val="004F46C5"/>
    <w:rsid w:val="004F7382"/>
    <w:rsid w:val="00507444"/>
    <w:rsid w:val="00507A5D"/>
    <w:rsid w:val="00552486"/>
    <w:rsid w:val="005A100A"/>
    <w:rsid w:val="005B63A4"/>
    <w:rsid w:val="005C588F"/>
    <w:rsid w:val="005E71F9"/>
    <w:rsid w:val="00616C47"/>
    <w:rsid w:val="006201AF"/>
    <w:rsid w:val="00625E05"/>
    <w:rsid w:val="00626AB9"/>
    <w:rsid w:val="00631904"/>
    <w:rsid w:val="00663F04"/>
    <w:rsid w:val="006A2B02"/>
    <w:rsid w:val="006A5F6C"/>
    <w:rsid w:val="006B50E4"/>
    <w:rsid w:val="007134B2"/>
    <w:rsid w:val="0072277D"/>
    <w:rsid w:val="00725F7B"/>
    <w:rsid w:val="007329E3"/>
    <w:rsid w:val="00765368"/>
    <w:rsid w:val="00794201"/>
    <w:rsid w:val="007A0A05"/>
    <w:rsid w:val="007B12F4"/>
    <w:rsid w:val="007D6FFA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0AAA"/>
    <w:rsid w:val="008F2861"/>
    <w:rsid w:val="008F314F"/>
    <w:rsid w:val="0091649A"/>
    <w:rsid w:val="00947C7B"/>
    <w:rsid w:val="00954C3D"/>
    <w:rsid w:val="00971BC1"/>
    <w:rsid w:val="009A040F"/>
    <w:rsid w:val="009A13C3"/>
    <w:rsid w:val="009E498A"/>
    <w:rsid w:val="009F7FE9"/>
    <w:rsid w:val="00A01186"/>
    <w:rsid w:val="00A017D1"/>
    <w:rsid w:val="00A0183B"/>
    <w:rsid w:val="00A21F56"/>
    <w:rsid w:val="00A2724D"/>
    <w:rsid w:val="00A41C79"/>
    <w:rsid w:val="00A85812"/>
    <w:rsid w:val="00A90A60"/>
    <w:rsid w:val="00A9621D"/>
    <w:rsid w:val="00AC495E"/>
    <w:rsid w:val="00AC7C7F"/>
    <w:rsid w:val="00AE0D76"/>
    <w:rsid w:val="00B001C7"/>
    <w:rsid w:val="00B00265"/>
    <w:rsid w:val="00B074BF"/>
    <w:rsid w:val="00B159EC"/>
    <w:rsid w:val="00B169C9"/>
    <w:rsid w:val="00B336F2"/>
    <w:rsid w:val="00B3382D"/>
    <w:rsid w:val="00B46EEB"/>
    <w:rsid w:val="00B56646"/>
    <w:rsid w:val="00B60050"/>
    <w:rsid w:val="00B67255"/>
    <w:rsid w:val="00B845F0"/>
    <w:rsid w:val="00B935C2"/>
    <w:rsid w:val="00B93BB0"/>
    <w:rsid w:val="00BA6C9E"/>
    <w:rsid w:val="00BB6750"/>
    <w:rsid w:val="00BF7886"/>
    <w:rsid w:val="00C13C7A"/>
    <w:rsid w:val="00C23525"/>
    <w:rsid w:val="00C26F96"/>
    <w:rsid w:val="00C34B49"/>
    <w:rsid w:val="00C459EF"/>
    <w:rsid w:val="00C56672"/>
    <w:rsid w:val="00C603C8"/>
    <w:rsid w:val="00C9670D"/>
    <w:rsid w:val="00CA4203"/>
    <w:rsid w:val="00CB3599"/>
    <w:rsid w:val="00CD4418"/>
    <w:rsid w:val="00CE605E"/>
    <w:rsid w:val="00D01115"/>
    <w:rsid w:val="00D15C7F"/>
    <w:rsid w:val="00D15E3A"/>
    <w:rsid w:val="00D24439"/>
    <w:rsid w:val="00D24B31"/>
    <w:rsid w:val="00D5279E"/>
    <w:rsid w:val="00D55610"/>
    <w:rsid w:val="00D66901"/>
    <w:rsid w:val="00D81E86"/>
    <w:rsid w:val="00DA14BA"/>
    <w:rsid w:val="00DB5D27"/>
    <w:rsid w:val="00DD411A"/>
    <w:rsid w:val="00DD5A0E"/>
    <w:rsid w:val="00DD7798"/>
    <w:rsid w:val="00DD7BB7"/>
    <w:rsid w:val="00DE6C12"/>
    <w:rsid w:val="00DE7FA8"/>
    <w:rsid w:val="00E05065"/>
    <w:rsid w:val="00E05B0C"/>
    <w:rsid w:val="00E10557"/>
    <w:rsid w:val="00E22A99"/>
    <w:rsid w:val="00E30464"/>
    <w:rsid w:val="00E311F2"/>
    <w:rsid w:val="00E4766F"/>
    <w:rsid w:val="00E5484A"/>
    <w:rsid w:val="00E56E6C"/>
    <w:rsid w:val="00E61A5E"/>
    <w:rsid w:val="00E81E7E"/>
    <w:rsid w:val="00E928A6"/>
    <w:rsid w:val="00E959A9"/>
    <w:rsid w:val="00EA5F04"/>
    <w:rsid w:val="00EB2768"/>
    <w:rsid w:val="00EB5AFC"/>
    <w:rsid w:val="00EC5821"/>
    <w:rsid w:val="00EF03DA"/>
    <w:rsid w:val="00EF627E"/>
    <w:rsid w:val="00F03902"/>
    <w:rsid w:val="00F03A2A"/>
    <w:rsid w:val="00F258B9"/>
    <w:rsid w:val="00F37552"/>
    <w:rsid w:val="00F535B6"/>
    <w:rsid w:val="00F559F2"/>
    <w:rsid w:val="00FB1CA2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2144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2144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hitektura@novoshakhtinsk.org" TargetMode="External"/><Relationship Id="rId5" Type="http://schemas.openxmlformats.org/officeDocument/2006/relationships/hyperlink" Target="https://esia.gosuslugi.ru/login/" TargetMode="External"/><Relationship Id="rId4" Type="http://schemas.openxmlformats.org/officeDocument/2006/relationships/hyperlink" Target="http://www.novoshakhtinsk.org/resident/obsh-obsuz-grad/obsh-obs-planirovki-i-ili-mezhev-territori/index.php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2023-09-05T10:47:00Z</cp:lastPrinted>
  <dcterms:created xsi:type="dcterms:W3CDTF">2024-07-23T08:04:00Z</dcterms:created>
  <dcterms:modified xsi:type="dcterms:W3CDTF">2024-07-23T08:04:00Z</dcterms:modified>
</cp:coreProperties>
</file>